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1DF" w:rsidRDefault="00CA11DF" w:rsidP="00C43FB5">
      <w:pPr>
        <w:autoSpaceDE w:val="0"/>
        <w:autoSpaceDN w:val="0"/>
        <w:adjustRightInd w:val="0"/>
        <w:spacing w:after="0" w:line="240" w:lineRule="auto"/>
        <w:jc w:val="center"/>
        <w:rPr>
          <w:rFonts w:ascii="ArialNarrow,Bold" w:hAnsi="ArialNarrow,Bold" w:cs="ArialNarrow,Bold"/>
          <w:b/>
          <w:bCs/>
          <w:color w:val="000000"/>
        </w:rPr>
      </w:pPr>
      <w:r>
        <w:rPr>
          <w:rFonts w:ascii="ArialNarrow,Bold" w:hAnsi="ArialNarrow,Bold" w:cs="ArialNarrow,Bold"/>
          <w:b/>
          <w:bCs/>
          <w:color w:val="000000"/>
        </w:rPr>
        <w:t xml:space="preserve">EXERCICES </w:t>
      </w:r>
      <w:r w:rsidR="00C43FB5">
        <w:rPr>
          <w:rFonts w:ascii="ArialNarrow,Bold" w:hAnsi="ArialNarrow,Bold" w:cs="ArialNarrow,Bold"/>
          <w:b/>
          <w:bCs/>
          <w:color w:val="000000"/>
        </w:rPr>
        <w:t>DE LA CLASSE 1 (INTERNATIONALE)</w:t>
      </w:r>
    </w:p>
    <w:p w:rsidR="00C43FB5" w:rsidRDefault="00C43FB5" w:rsidP="00C43FB5">
      <w:pPr>
        <w:autoSpaceDE w:val="0"/>
        <w:autoSpaceDN w:val="0"/>
        <w:adjustRightInd w:val="0"/>
        <w:spacing w:after="0" w:line="240" w:lineRule="auto"/>
        <w:jc w:val="center"/>
        <w:rPr>
          <w:rFonts w:ascii="ArialNarrow,Bold" w:hAnsi="ArialNarrow,Bold" w:cs="ArialNarrow,Bold"/>
          <w:b/>
          <w:bCs/>
          <w:color w:val="000000"/>
        </w:rPr>
      </w:pPr>
    </w:p>
    <w:p w:rsidR="00C43FB5" w:rsidRDefault="00C43FB5" w:rsidP="00C43FB5">
      <w:pPr>
        <w:autoSpaceDE w:val="0"/>
        <w:autoSpaceDN w:val="0"/>
        <w:adjustRightInd w:val="0"/>
        <w:spacing w:after="0" w:line="240" w:lineRule="auto"/>
        <w:jc w:val="center"/>
        <w:rPr>
          <w:rFonts w:ascii="ArialNarrow,Bold" w:hAnsi="ArialNarrow,Bold" w:cs="ArialNarrow,Bold"/>
          <w:b/>
          <w:bCs/>
          <w:color w:val="000000"/>
        </w:rPr>
      </w:pPr>
    </w:p>
    <w:p w:rsidR="00CA11DF" w:rsidRDefault="00CA11DF" w:rsidP="00C43FB5">
      <w:pPr>
        <w:autoSpaceDE w:val="0"/>
        <w:autoSpaceDN w:val="0"/>
        <w:adjustRightInd w:val="0"/>
        <w:spacing w:after="0" w:line="240" w:lineRule="auto"/>
        <w:jc w:val="both"/>
        <w:rPr>
          <w:rFonts w:ascii="ArialNarrow,Bold" w:hAnsi="ArialNarrow,Bold" w:cs="ArialNarrow,Bold"/>
          <w:b/>
          <w:bCs/>
          <w:color w:val="000000"/>
          <w:sz w:val="20"/>
          <w:szCs w:val="20"/>
        </w:rPr>
      </w:pPr>
      <w:r>
        <w:rPr>
          <w:rFonts w:ascii="ArialNarrow,Bold" w:hAnsi="ArialNarrow,Bold" w:cs="ArialNarrow,Bold"/>
          <w:b/>
          <w:bCs/>
          <w:color w:val="000000"/>
          <w:sz w:val="20"/>
          <w:szCs w:val="20"/>
        </w:rPr>
        <w:t xml:space="preserve">Exercice 1 – Absence couchée en groupe (2 mn). </w:t>
      </w:r>
      <w:proofErr w:type="spellStart"/>
      <w:r>
        <w:rPr>
          <w:rFonts w:ascii="ArialNarrow,Bold" w:hAnsi="ArialNarrow,Bold" w:cs="ArialNarrow,Bold"/>
          <w:b/>
          <w:bCs/>
          <w:color w:val="000000"/>
          <w:sz w:val="20"/>
          <w:szCs w:val="20"/>
        </w:rPr>
        <w:t>Coeff</w:t>
      </w:r>
      <w:proofErr w:type="spellEnd"/>
      <w:r>
        <w:rPr>
          <w:rFonts w:ascii="ArialNarrow,Bold" w:hAnsi="ArialNarrow,Bold" w:cs="ArialNarrow,Bold"/>
          <w:b/>
          <w:bCs/>
          <w:color w:val="000000"/>
          <w:sz w:val="20"/>
          <w:szCs w:val="20"/>
        </w:rPr>
        <w:t>. 3</w:t>
      </w:r>
    </w:p>
    <w:p w:rsidR="00C43FB5" w:rsidRDefault="00C43FB5" w:rsidP="00C43FB5">
      <w:pPr>
        <w:autoSpaceDE w:val="0"/>
        <w:autoSpaceDN w:val="0"/>
        <w:adjustRightInd w:val="0"/>
        <w:spacing w:after="0" w:line="240" w:lineRule="auto"/>
        <w:jc w:val="both"/>
        <w:rPr>
          <w:rFonts w:ascii="ArialNarrow,Bold" w:hAnsi="ArialNarrow,Bold" w:cs="ArialNarrow,Bold"/>
          <w:b/>
          <w:bCs/>
          <w:color w:val="000000"/>
          <w:sz w:val="20"/>
          <w:szCs w:val="20"/>
        </w:rPr>
      </w:pPr>
    </w:p>
    <w:p w:rsidR="00CA11DF" w:rsidRDefault="00CA11DF" w:rsidP="00C43FB5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ascii="ArialNarrow,Bold" w:hAnsi="ArialNarrow,Bold" w:cs="ArialNarrow,Bold"/>
          <w:b/>
          <w:bCs/>
          <w:color w:val="000000"/>
          <w:sz w:val="20"/>
          <w:szCs w:val="20"/>
        </w:rPr>
        <w:t xml:space="preserve">Commandements : </w:t>
      </w:r>
      <w:r>
        <w:rPr>
          <w:rFonts w:ascii="ArialNarrow,BoldItalic" w:hAnsi="ArialNarrow,BoldItalic" w:cs="ArialNarrow,BoldItalic"/>
          <w:b/>
          <w:bCs/>
          <w:i/>
          <w:iCs/>
          <w:color w:val="000000"/>
          <w:sz w:val="20"/>
          <w:szCs w:val="20"/>
        </w:rPr>
        <w:t xml:space="preserve">(voir article 5.9.f) </w:t>
      </w:r>
      <w:r>
        <w:rPr>
          <w:rFonts w:ascii="ArialNarrow" w:hAnsi="ArialNarrow" w:cs="ArialNarrow"/>
          <w:color w:val="000000"/>
          <w:sz w:val="20"/>
          <w:szCs w:val="20"/>
        </w:rPr>
        <w:t xml:space="preserve">« </w:t>
      </w:r>
      <w:proofErr w:type="gramStart"/>
      <w:r>
        <w:rPr>
          <w:rFonts w:ascii="ArialNarrow" w:hAnsi="ArialNarrow" w:cs="ArialNarrow"/>
          <w:color w:val="000000"/>
          <w:sz w:val="20"/>
          <w:szCs w:val="20"/>
        </w:rPr>
        <w:t>Couché</w:t>
      </w:r>
      <w:proofErr w:type="gramEnd"/>
      <w:r>
        <w:rPr>
          <w:rFonts w:ascii="ArialNarrow" w:hAnsi="ArialNarrow" w:cs="ArialNarrow"/>
          <w:color w:val="000000"/>
          <w:sz w:val="20"/>
          <w:szCs w:val="20"/>
        </w:rPr>
        <w:t xml:space="preserve"> », « Reste », « Assis »</w:t>
      </w:r>
    </w:p>
    <w:p w:rsidR="00C43FB5" w:rsidRDefault="00C43FB5" w:rsidP="00C43FB5">
      <w:pPr>
        <w:autoSpaceDE w:val="0"/>
        <w:autoSpaceDN w:val="0"/>
        <w:adjustRightInd w:val="0"/>
        <w:spacing w:after="0" w:line="240" w:lineRule="auto"/>
        <w:jc w:val="both"/>
        <w:rPr>
          <w:rFonts w:ascii="ArialNarrow,Bold" w:hAnsi="ArialNarrow,Bold" w:cs="ArialNarrow,Bold"/>
          <w:b/>
          <w:bCs/>
          <w:color w:val="000000"/>
          <w:sz w:val="20"/>
          <w:szCs w:val="20"/>
        </w:rPr>
      </w:pPr>
    </w:p>
    <w:p w:rsidR="00CA11DF" w:rsidRDefault="00CA11DF" w:rsidP="00C43FB5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ascii="ArialNarrow,Bold" w:hAnsi="ArialNarrow,Bold" w:cs="ArialNarrow,Bold"/>
          <w:b/>
          <w:bCs/>
          <w:color w:val="000000"/>
          <w:sz w:val="20"/>
          <w:szCs w:val="20"/>
        </w:rPr>
        <w:t xml:space="preserve">Réalisation : </w:t>
      </w:r>
      <w:r>
        <w:rPr>
          <w:rFonts w:ascii="ArialNarrow" w:hAnsi="ArialNarrow" w:cs="ArialNarrow"/>
          <w:color w:val="000000"/>
          <w:sz w:val="20"/>
          <w:szCs w:val="20"/>
        </w:rPr>
        <w:t>Les conducteurs se placent en rang avec le chien en position de base "au</w:t>
      </w:r>
      <w:r w:rsidR="00C43FB5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pied". Les chiens sont assis "au pied", alignés, séparés d'environ 3 m. La position "</w:t>
      </w:r>
      <w:proofErr w:type="spellStart"/>
      <w:r>
        <w:rPr>
          <w:rFonts w:ascii="ArialNarrow" w:hAnsi="ArialNarrow" w:cs="ArialNarrow"/>
          <w:color w:val="000000"/>
          <w:sz w:val="20"/>
          <w:szCs w:val="20"/>
        </w:rPr>
        <w:t>couché"est</w:t>
      </w:r>
      <w:proofErr w:type="spellEnd"/>
      <w:r>
        <w:rPr>
          <w:rFonts w:ascii="ArialNarrow" w:hAnsi="ArialNarrow" w:cs="ArialNarrow"/>
          <w:color w:val="000000"/>
          <w:sz w:val="20"/>
          <w:szCs w:val="20"/>
        </w:rPr>
        <w:t xml:space="preserve"> prise l'un après l'autre sur ordre. Les chiens doivent être mis en position "couché" de</w:t>
      </w:r>
      <w:r w:rsidR="00C43FB5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gauche à droite et "assis" de droite à gauche afin que le premier chien couché soit le dernier</w:t>
      </w:r>
      <w:r w:rsidR="00C43FB5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assis. Le commissaire dit à quel moment donner l'ordre. Les conducteurs partent ensemble</w:t>
      </w:r>
      <w:r w:rsidR="00C43FB5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pour se mettre hors de vue des chiens et restent cachés 2 mn. La période court quand tous</w:t>
      </w:r>
      <w:r w:rsidR="00C43FB5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les conducteurs sont hors de vue. Après 2 mn, les conducteurs s'alignent sur le terrain et</w:t>
      </w:r>
      <w:r w:rsidR="00C43FB5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aux ordres du commissaire marchent ensemble pour se mettre à côté de leur chien. Les</w:t>
      </w:r>
      <w:r w:rsidR="00C43FB5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conducteurs reçoivent un par un l'ordre de mettre leur chien en position de base "au pied". Il</w:t>
      </w:r>
      <w:r w:rsidR="00C43FB5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doit y avoir au moins 3 chiens et au plus 6 dans un groupe. Les conducteurs doivent être</w:t>
      </w:r>
      <w:r w:rsidR="00C43FB5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informés de ne pas crier leur ordre: cela pourrait perturber les autres chiens et doit être</w:t>
      </w:r>
      <w:r w:rsidR="00C43FB5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fortement pénalisé.</w:t>
      </w:r>
    </w:p>
    <w:p w:rsidR="00C43FB5" w:rsidRDefault="00C43FB5" w:rsidP="00C43FB5">
      <w:pPr>
        <w:autoSpaceDE w:val="0"/>
        <w:autoSpaceDN w:val="0"/>
        <w:adjustRightInd w:val="0"/>
        <w:spacing w:after="0" w:line="240" w:lineRule="auto"/>
        <w:jc w:val="both"/>
        <w:rPr>
          <w:rFonts w:ascii="ArialNarrow,Bold" w:hAnsi="ArialNarrow,Bold" w:cs="ArialNarrow,Bold"/>
          <w:b/>
          <w:bCs/>
          <w:color w:val="000000"/>
          <w:sz w:val="20"/>
          <w:szCs w:val="20"/>
        </w:rPr>
      </w:pPr>
    </w:p>
    <w:p w:rsidR="00CA11DF" w:rsidRDefault="00CA11DF" w:rsidP="00C43FB5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ascii="ArialNarrow,Bold" w:hAnsi="ArialNarrow,Bold" w:cs="ArialNarrow,Bold"/>
          <w:b/>
          <w:bCs/>
          <w:color w:val="000000"/>
          <w:sz w:val="20"/>
          <w:szCs w:val="20"/>
        </w:rPr>
        <w:t xml:space="preserve">Directives de jugement : </w:t>
      </w:r>
      <w:r>
        <w:rPr>
          <w:rFonts w:ascii="ArialNarrow" w:hAnsi="ArialNarrow" w:cs="ArialNarrow"/>
          <w:color w:val="000000"/>
          <w:sz w:val="20"/>
          <w:szCs w:val="20"/>
        </w:rPr>
        <w:t>Le commissaire annonce "enlevez les laisses" et ensuite "début</w:t>
      </w:r>
      <w:r w:rsidR="00C43FB5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de l'exercice". Après que les chiens aient été détachés, l'exercice commence pour tous les</w:t>
      </w:r>
      <w:r w:rsidR="00C43FB5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candidats alignés.</w:t>
      </w:r>
    </w:p>
    <w:p w:rsidR="00CA11DF" w:rsidRDefault="00CA11DF" w:rsidP="00C43FB5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ascii="ArialNarrow" w:hAnsi="ArialNarrow" w:cs="ArialNarrow"/>
          <w:color w:val="000000"/>
          <w:sz w:val="20"/>
          <w:szCs w:val="20"/>
        </w:rPr>
        <w:t>Le commissaire commande alors au premier conducteur de faire coucher son chien.</w:t>
      </w:r>
    </w:p>
    <w:p w:rsidR="00CA11DF" w:rsidRDefault="00CA11DF" w:rsidP="00C43FB5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ascii="ArialNarrow" w:hAnsi="ArialNarrow" w:cs="ArialNarrow"/>
          <w:color w:val="000000"/>
          <w:sz w:val="20"/>
          <w:szCs w:val="20"/>
        </w:rPr>
        <w:t>L'exercice finit quand les conducteurs ont rejoint leurs chiens, que tous les chiens sont "au</w:t>
      </w:r>
      <w:r w:rsidR="00C43FB5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pied" et que le commissaire a annoncé "fin de l'exercice".</w:t>
      </w:r>
    </w:p>
    <w:p w:rsidR="00CA11DF" w:rsidRDefault="00CA11DF" w:rsidP="00C43FB5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ascii="ArialNarrow" w:hAnsi="ArialNarrow" w:cs="ArialNarrow"/>
          <w:color w:val="000000"/>
          <w:sz w:val="20"/>
          <w:szCs w:val="20"/>
        </w:rPr>
        <w:t>Un chien qui ne se couche pas (2 ordres), se lève, s'assied ou rampe plus que la longueur</w:t>
      </w:r>
      <w:r w:rsidR="00C43FB5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de son corps avant la fin, rate l'exercice (0 point). Tout mouvement réduit clairement les</w:t>
      </w:r>
      <w:r w:rsidR="00C43FB5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points. Si le chien aboie 1 à 2 fois, 1 à 2 points sont déduits. S'il aboie la plupart du temps,</w:t>
      </w:r>
      <w:r w:rsidR="00C43FB5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l'exercice est raté (0 point). L'absence de calme comme passer le poids d'un côté à l'autre,</w:t>
      </w:r>
      <w:r w:rsidR="00C43FB5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doit être pénalisé. Le chien est autorisé à tourner la tête et à regarder alentour et il peut</w:t>
      </w:r>
      <w:r w:rsidR="00C43FB5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manifester de l'intérêt s'il y a une distraction ou du bruit dans ou hors du terrain. Cependant,</w:t>
      </w:r>
      <w:r w:rsidR="00C43FB5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il ne doit manifester ni anxiété ni manque de calme. Si un chien se lève et s'approche d'un</w:t>
      </w:r>
      <w:r w:rsidR="00C43FB5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 xml:space="preserve">autre chien de telle sorte que </w:t>
      </w:r>
      <w:r>
        <w:rPr>
          <w:rFonts w:ascii="ArialNarrow" w:hAnsi="ArialNarrow" w:cs="ArialNarrow"/>
          <w:color w:val="000000"/>
          <w:sz w:val="20"/>
          <w:szCs w:val="20"/>
        </w:rPr>
        <w:lastRenderedPageBreak/>
        <w:t>l'on puisse craindre une bagarre, l'exercice doit être arrêté et</w:t>
      </w:r>
      <w:r w:rsidR="00C43FB5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reprendre pour tous les chiens, excepté celui à l'origine du problème.</w:t>
      </w:r>
      <w:r w:rsidR="00C43FB5">
        <w:rPr>
          <w:rFonts w:ascii="ArialNarrow" w:hAnsi="ArialNarrow" w:cs="ArialNarrow"/>
          <w:color w:val="000000"/>
          <w:sz w:val="20"/>
          <w:szCs w:val="20"/>
        </w:rPr>
        <w:t xml:space="preserve"> </w:t>
      </w:r>
    </w:p>
    <w:p w:rsidR="00CA11DF" w:rsidRDefault="00CA11DF" w:rsidP="00C43FB5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ascii="ArialNarrow" w:hAnsi="ArialNarrow" w:cs="ArialNarrow"/>
          <w:color w:val="000000"/>
          <w:sz w:val="20"/>
          <w:szCs w:val="20"/>
        </w:rPr>
        <w:t>Si un chien réagit (se couche ou s'assied) avant l'ordre du conducteur (par ex. sur un ordre</w:t>
      </w:r>
      <w:r w:rsidR="00C43FB5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voisin "assis ou couché"), la note maximale est 8. Si le chien s'est couché/assis avant qu'il</w:t>
      </w:r>
      <w:r w:rsidR="00C43FB5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soit commandé et change sa position de lui-même ou sur ordre (se lève ou se recouche) la</w:t>
      </w:r>
      <w:r w:rsidR="00C43FB5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note maximale est 7.</w:t>
      </w:r>
    </w:p>
    <w:p w:rsidR="00CA11DF" w:rsidRDefault="00CA11DF" w:rsidP="00C43FB5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ascii="ArialNarrow" w:hAnsi="ArialNarrow" w:cs="ArialNarrow"/>
          <w:color w:val="000000"/>
          <w:sz w:val="20"/>
          <w:szCs w:val="20"/>
        </w:rPr>
        <w:t>La note maximale est 7 si un chien se couche sur le flanc.</w:t>
      </w:r>
    </w:p>
    <w:p w:rsidR="00CA11DF" w:rsidRDefault="00CA11DF" w:rsidP="00C43FB5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ascii="ArialNarrow" w:hAnsi="ArialNarrow" w:cs="ArialNarrow"/>
          <w:color w:val="000000"/>
          <w:sz w:val="20"/>
          <w:szCs w:val="20"/>
        </w:rPr>
        <w:t>Si le chien s'assied ou se lève après les 2 mn et que le conducteur est en vue sur le terrain,</w:t>
      </w:r>
      <w:r w:rsidR="00C43FB5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la notation est limitée à 5 points; si le chien se déplace, l'exercice est raté (0 point).</w:t>
      </w:r>
    </w:p>
    <w:p w:rsidR="00C43FB5" w:rsidRDefault="00C43FB5" w:rsidP="00C43FB5">
      <w:pPr>
        <w:autoSpaceDE w:val="0"/>
        <w:autoSpaceDN w:val="0"/>
        <w:adjustRightInd w:val="0"/>
        <w:spacing w:after="0" w:line="240" w:lineRule="auto"/>
        <w:jc w:val="both"/>
        <w:rPr>
          <w:rFonts w:ascii="ArialNarrow,Bold" w:hAnsi="ArialNarrow,Bold" w:cs="ArialNarrow,Bold"/>
          <w:b/>
          <w:bCs/>
          <w:color w:val="000000"/>
          <w:sz w:val="20"/>
          <w:szCs w:val="20"/>
        </w:rPr>
      </w:pPr>
    </w:p>
    <w:p w:rsidR="00C43FB5" w:rsidRDefault="00C43FB5" w:rsidP="00C43FB5">
      <w:pPr>
        <w:autoSpaceDE w:val="0"/>
        <w:autoSpaceDN w:val="0"/>
        <w:adjustRightInd w:val="0"/>
        <w:spacing w:after="0" w:line="240" w:lineRule="auto"/>
        <w:jc w:val="both"/>
        <w:rPr>
          <w:rFonts w:ascii="ArialNarrow,Bold" w:hAnsi="ArialNarrow,Bold" w:cs="ArialNarrow,Bold"/>
          <w:b/>
          <w:bCs/>
          <w:color w:val="000000"/>
          <w:sz w:val="20"/>
          <w:szCs w:val="20"/>
        </w:rPr>
      </w:pPr>
    </w:p>
    <w:p w:rsidR="00CA11DF" w:rsidRDefault="00CA11DF" w:rsidP="00C43FB5">
      <w:pPr>
        <w:autoSpaceDE w:val="0"/>
        <w:autoSpaceDN w:val="0"/>
        <w:adjustRightInd w:val="0"/>
        <w:spacing w:after="0" w:line="240" w:lineRule="auto"/>
        <w:jc w:val="both"/>
        <w:rPr>
          <w:rFonts w:ascii="ArialNarrow,Bold" w:hAnsi="ArialNarrow,Bold" w:cs="ArialNarrow,Bold"/>
          <w:b/>
          <w:bCs/>
          <w:color w:val="000000"/>
          <w:sz w:val="20"/>
          <w:szCs w:val="20"/>
        </w:rPr>
      </w:pPr>
      <w:r>
        <w:rPr>
          <w:rFonts w:ascii="ArialNarrow,Bold" w:hAnsi="ArialNarrow,Bold" w:cs="ArialNarrow,Bold"/>
          <w:b/>
          <w:bCs/>
          <w:color w:val="000000"/>
          <w:sz w:val="20"/>
          <w:szCs w:val="20"/>
        </w:rPr>
        <w:t xml:space="preserve">Exercice 2 – Suite au pied, sans laisse. </w:t>
      </w:r>
      <w:proofErr w:type="spellStart"/>
      <w:r>
        <w:rPr>
          <w:rFonts w:ascii="ArialNarrow,Bold" w:hAnsi="ArialNarrow,Bold" w:cs="ArialNarrow,Bold"/>
          <w:b/>
          <w:bCs/>
          <w:color w:val="000000"/>
          <w:sz w:val="20"/>
          <w:szCs w:val="20"/>
        </w:rPr>
        <w:t>Coeff</w:t>
      </w:r>
      <w:proofErr w:type="spellEnd"/>
      <w:r>
        <w:rPr>
          <w:rFonts w:ascii="ArialNarrow,Bold" w:hAnsi="ArialNarrow,Bold" w:cs="ArialNarrow,Bold"/>
          <w:b/>
          <w:bCs/>
          <w:color w:val="000000"/>
          <w:sz w:val="20"/>
          <w:szCs w:val="20"/>
        </w:rPr>
        <w:t>. 3</w:t>
      </w:r>
    </w:p>
    <w:p w:rsidR="00C43FB5" w:rsidRDefault="00C43FB5" w:rsidP="00C43FB5">
      <w:pPr>
        <w:autoSpaceDE w:val="0"/>
        <w:autoSpaceDN w:val="0"/>
        <w:adjustRightInd w:val="0"/>
        <w:spacing w:after="0" w:line="240" w:lineRule="auto"/>
        <w:jc w:val="both"/>
        <w:rPr>
          <w:rFonts w:ascii="ArialNarrow,Bold" w:hAnsi="ArialNarrow,Bold" w:cs="ArialNarrow,Bold"/>
          <w:b/>
          <w:bCs/>
          <w:color w:val="000000"/>
          <w:sz w:val="20"/>
          <w:szCs w:val="20"/>
        </w:rPr>
      </w:pPr>
    </w:p>
    <w:p w:rsidR="00CA11DF" w:rsidRDefault="00CA11DF" w:rsidP="00C43FB5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ascii="ArialNarrow,Bold" w:hAnsi="ArialNarrow,Bold" w:cs="ArialNarrow,Bold"/>
          <w:b/>
          <w:bCs/>
          <w:color w:val="000000"/>
          <w:sz w:val="20"/>
          <w:szCs w:val="20"/>
        </w:rPr>
        <w:t xml:space="preserve">Commandements : </w:t>
      </w:r>
      <w:r>
        <w:rPr>
          <w:rFonts w:ascii="ArialNarrow,BoldItalic" w:hAnsi="ArialNarrow,BoldItalic" w:cs="ArialNarrow,BoldItalic"/>
          <w:b/>
          <w:bCs/>
          <w:i/>
          <w:iCs/>
          <w:color w:val="000000"/>
          <w:sz w:val="20"/>
          <w:szCs w:val="20"/>
        </w:rPr>
        <w:t xml:space="preserve">(voir article 5.9.f) </w:t>
      </w:r>
      <w:r>
        <w:rPr>
          <w:rFonts w:ascii="ArialNarrow" w:hAnsi="ArialNarrow" w:cs="ArialNarrow"/>
          <w:color w:val="000000"/>
          <w:sz w:val="20"/>
          <w:szCs w:val="20"/>
        </w:rPr>
        <w:t>« Au pied »</w:t>
      </w:r>
    </w:p>
    <w:p w:rsidR="00C43FB5" w:rsidRDefault="00C43FB5" w:rsidP="00C43FB5">
      <w:pPr>
        <w:autoSpaceDE w:val="0"/>
        <w:autoSpaceDN w:val="0"/>
        <w:adjustRightInd w:val="0"/>
        <w:spacing w:after="0" w:line="240" w:lineRule="auto"/>
        <w:jc w:val="both"/>
        <w:rPr>
          <w:rFonts w:ascii="ArialNarrow,Bold" w:hAnsi="ArialNarrow,Bold" w:cs="ArialNarrow,Bold"/>
          <w:b/>
          <w:bCs/>
          <w:color w:val="000000"/>
          <w:sz w:val="20"/>
          <w:szCs w:val="20"/>
        </w:rPr>
      </w:pPr>
    </w:p>
    <w:p w:rsidR="00CA11DF" w:rsidRDefault="00CA11DF" w:rsidP="00C43FB5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ascii="ArialNarrow,Bold" w:hAnsi="ArialNarrow,Bold" w:cs="ArialNarrow,Bold"/>
          <w:b/>
          <w:bCs/>
          <w:color w:val="000000"/>
          <w:sz w:val="20"/>
          <w:szCs w:val="20"/>
        </w:rPr>
        <w:t xml:space="preserve">Réalisation : </w:t>
      </w:r>
      <w:r>
        <w:rPr>
          <w:rFonts w:ascii="ArialNarrow" w:hAnsi="ArialNarrow" w:cs="ArialNarrow"/>
          <w:color w:val="000000"/>
          <w:sz w:val="20"/>
          <w:szCs w:val="20"/>
        </w:rPr>
        <w:t>La suite au pied est testée au pas normal avec des virages à gauche et à</w:t>
      </w:r>
      <w:r w:rsidR="00C43FB5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droite, des ½ tours et des arrêts. Elle est également jugée, à allure rapide, mais seulement,</w:t>
      </w:r>
      <w:r w:rsidR="00C43FB5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des virages à droite sont exécutés. Le chien peut aussi être jugé alors que le conducteur</w:t>
      </w:r>
      <w:r w:rsidR="00C43FB5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effectue 2 ou 3 pas en avant et en arrière. Le chien, sans laisse, doit suivre spontanément,</w:t>
      </w:r>
      <w:r w:rsidR="00C43FB5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à gauche du conducteur, son épaule au niveau du genou gauche du conducteur et en</w:t>
      </w:r>
      <w:r w:rsidR="00C43FB5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suivant une ligne parallèle. Le conducteur bougera les bras de façon naturelle en marchant.</w:t>
      </w:r>
    </w:p>
    <w:p w:rsidR="00CA11DF" w:rsidRDefault="00CA11DF" w:rsidP="00C43FB5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ascii="ArialNarrow" w:hAnsi="ArialNarrow" w:cs="ArialNarrow"/>
          <w:color w:val="000000"/>
          <w:sz w:val="20"/>
          <w:szCs w:val="20"/>
        </w:rPr>
        <w:t>Le conducteur peut choisir les ½ tours à droite ou à gauche. Le "demi-tour allemand" est</w:t>
      </w:r>
      <w:r w:rsidR="00C43FB5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aussi accepté (le chien peut faire le tour du conducteur par la droite mais en restant très</w:t>
      </w:r>
      <w:r w:rsidR="00C43FB5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près). Le conducteur doit, en faisant demi-tour (180°) revenir approximativement sur la ligne</w:t>
      </w:r>
      <w:r w:rsidR="00C43FB5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de l'aller. Les virages à droite ou à gauche doivent être des angles droits (90°). Le</w:t>
      </w:r>
      <w:r w:rsidR="00C43FB5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conducteur ne doit pas tourner la tête, bouger les épaules ni utiliser de langage corporel.</w:t>
      </w:r>
    </w:p>
    <w:p w:rsidR="00CA11DF" w:rsidRDefault="00CA11DF" w:rsidP="00C43FB5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ascii="ArialNarrow" w:hAnsi="ArialNarrow" w:cs="ArialNarrow"/>
          <w:color w:val="000000"/>
          <w:sz w:val="20"/>
          <w:szCs w:val="20"/>
        </w:rPr>
        <w:t>L'ordre "au pied" peut être donné à chaque départ, en changeant d'allure et en faisant les</w:t>
      </w:r>
      <w:r w:rsidR="00C43FB5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petits pas. Quand le conducteur s'arrête, le chien doit prendre immédiatement la position de</w:t>
      </w:r>
      <w:r w:rsidR="00C43FB5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bas "au pied" sans commandement.</w:t>
      </w:r>
    </w:p>
    <w:p w:rsidR="00CA11DF" w:rsidRDefault="00CA11DF" w:rsidP="00C43FB5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ascii="ArialNarrow" w:hAnsi="ArialNarrow" w:cs="ArialNarrow"/>
          <w:color w:val="000000"/>
          <w:sz w:val="20"/>
          <w:szCs w:val="20"/>
        </w:rPr>
        <w:t>Tous les chiens d'un test ou d'un concours devront exécuter la suite au pied selon le même</w:t>
      </w:r>
      <w:r w:rsidR="00C43FB5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schéma</w:t>
      </w:r>
      <w:r w:rsidR="00C43FB5">
        <w:rPr>
          <w:rFonts w:ascii="ArialNarrow" w:hAnsi="ArialNarrow" w:cs="ArialNarrow"/>
          <w:color w:val="000000"/>
          <w:sz w:val="20"/>
          <w:szCs w:val="20"/>
        </w:rPr>
        <w:t>.</w:t>
      </w:r>
    </w:p>
    <w:p w:rsidR="00C43FB5" w:rsidRDefault="00C43FB5" w:rsidP="00C43FB5">
      <w:pPr>
        <w:autoSpaceDE w:val="0"/>
        <w:autoSpaceDN w:val="0"/>
        <w:adjustRightInd w:val="0"/>
        <w:spacing w:after="0" w:line="240" w:lineRule="auto"/>
        <w:jc w:val="both"/>
        <w:rPr>
          <w:rFonts w:ascii="ArialNarrow,Bold" w:hAnsi="ArialNarrow,Bold" w:cs="ArialNarrow,Bold"/>
          <w:b/>
          <w:bCs/>
          <w:color w:val="000000"/>
          <w:sz w:val="20"/>
          <w:szCs w:val="20"/>
        </w:rPr>
      </w:pPr>
    </w:p>
    <w:p w:rsidR="00C43FB5" w:rsidRDefault="00C43FB5" w:rsidP="00C43FB5">
      <w:pPr>
        <w:autoSpaceDE w:val="0"/>
        <w:autoSpaceDN w:val="0"/>
        <w:adjustRightInd w:val="0"/>
        <w:spacing w:after="0" w:line="240" w:lineRule="auto"/>
        <w:jc w:val="both"/>
        <w:rPr>
          <w:rFonts w:ascii="ArialNarrow,Bold" w:hAnsi="ArialNarrow,Bold" w:cs="ArialNarrow,Bold"/>
          <w:b/>
          <w:bCs/>
          <w:color w:val="000000"/>
          <w:sz w:val="20"/>
          <w:szCs w:val="20"/>
        </w:rPr>
      </w:pPr>
    </w:p>
    <w:p w:rsidR="00C43FB5" w:rsidRDefault="00C43FB5" w:rsidP="00C43FB5">
      <w:pPr>
        <w:autoSpaceDE w:val="0"/>
        <w:autoSpaceDN w:val="0"/>
        <w:adjustRightInd w:val="0"/>
        <w:spacing w:after="0" w:line="240" w:lineRule="auto"/>
        <w:jc w:val="both"/>
        <w:rPr>
          <w:rFonts w:ascii="ArialNarrow,Bold" w:hAnsi="ArialNarrow,Bold" w:cs="ArialNarrow,Bold"/>
          <w:b/>
          <w:bCs/>
          <w:color w:val="000000"/>
          <w:sz w:val="20"/>
          <w:szCs w:val="20"/>
        </w:rPr>
      </w:pPr>
    </w:p>
    <w:p w:rsidR="00CA11DF" w:rsidRDefault="00CA11DF" w:rsidP="00C43FB5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ascii="ArialNarrow,Bold" w:hAnsi="ArialNarrow,Bold" w:cs="ArialNarrow,Bold"/>
          <w:b/>
          <w:bCs/>
          <w:color w:val="000000"/>
          <w:sz w:val="20"/>
          <w:szCs w:val="20"/>
        </w:rPr>
        <w:lastRenderedPageBreak/>
        <w:t xml:space="preserve">Directives de jugement : </w:t>
      </w:r>
      <w:r>
        <w:rPr>
          <w:rFonts w:ascii="ArialNarrow" w:hAnsi="ArialNarrow" w:cs="ArialNarrow"/>
          <w:color w:val="000000"/>
          <w:sz w:val="20"/>
          <w:szCs w:val="20"/>
        </w:rPr>
        <w:t>L'exercice est raté si le chien quitte son conducteur ou le suit à</w:t>
      </w:r>
      <w:r w:rsidR="00C43FB5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plus de 50 cm, pendant la majeure partie du temps. Si le chien se déplace lentement, la</w:t>
      </w:r>
      <w:r w:rsidR="00C43FB5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note maximale est 6 à 7 points. Le manque de contact et les ordres supplémentaires sont</w:t>
      </w:r>
      <w:r w:rsidR="00C43FB5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des fautes. Une direction imparfaite (non parallèle) de la position "au pied" entraînera la</w:t>
      </w:r>
      <w:r w:rsidR="00C43FB5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perte d'environ 2 points. Un chien qui marche très près du conducteur au point de le gêner</w:t>
      </w:r>
      <w:r w:rsidR="00C43FB5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sera pénalisé, plus sévèrement encore si le chien se penche et touche son conducteur.</w:t>
      </w:r>
    </w:p>
    <w:p w:rsidR="00C43FB5" w:rsidRDefault="00C43FB5" w:rsidP="00C43FB5">
      <w:pPr>
        <w:autoSpaceDE w:val="0"/>
        <w:autoSpaceDN w:val="0"/>
        <w:adjustRightInd w:val="0"/>
        <w:spacing w:after="0" w:line="240" w:lineRule="auto"/>
        <w:jc w:val="both"/>
        <w:rPr>
          <w:rFonts w:ascii="ArialNarrow,Bold" w:hAnsi="ArialNarrow,Bold" w:cs="ArialNarrow,Bold"/>
          <w:b/>
          <w:bCs/>
          <w:color w:val="000000"/>
          <w:sz w:val="20"/>
          <w:szCs w:val="20"/>
        </w:rPr>
      </w:pPr>
    </w:p>
    <w:p w:rsidR="00C43FB5" w:rsidRDefault="00C43FB5" w:rsidP="00C43FB5">
      <w:pPr>
        <w:autoSpaceDE w:val="0"/>
        <w:autoSpaceDN w:val="0"/>
        <w:adjustRightInd w:val="0"/>
        <w:spacing w:after="0" w:line="240" w:lineRule="auto"/>
        <w:jc w:val="both"/>
        <w:rPr>
          <w:rFonts w:ascii="ArialNarrow,Bold" w:hAnsi="ArialNarrow,Bold" w:cs="ArialNarrow,Bold"/>
          <w:b/>
          <w:bCs/>
          <w:color w:val="000000"/>
          <w:sz w:val="20"/>
          <w:szCs w:val="20"/>
        </w:rPr>
      </w:pPr>
    </w:p>
    <w:p w:rsidR="00CA11DF" w:rsidRDefault="00CA11DF" w:rsidP="00C43FB5">
      <w:pPr>
        <w:autoSpaceDE w:val="0"/>
        <w:autoSpaceDN w:val="0"/>
        <w:adjustRightInd w:val="0"/>
        <w:spacing w:after="0" w:line="240" w:lineRule="auto"/>
        <w:jc w:val="both"/>
        <w:rPr>
          <w:rFonts w:ascii="ArialNarrow,Bold" w:hAnsi="ArialNarrow,Bold" w:cs="ArialNarrow,Bold"/>
          <w:b/>
          <w:bCs/>
          <w:color w:val="000000"/>
          <w:sz w:val="20"/>
          <w:szCs w:val="20"/>
        </w:rPr>
      </w:pPr>
      <w:r>
        <w:rPr>
          <w:rFonts w:ascii="ArialNarrow,Bold" w:hAnsi="ArialNarrow,Bold" w:cs="ArialNarrow,Bold"/>
          <w:b/>
          <w:bCs/>
          <w:color w:val="000000"/>
          <w:sz w:val="20"/>
          <w:szCs w:val="20"/>
        </w:rPr>
        <w:t xml:space="preserve">Exercice 3 – Blocage debout en marchant. </w:t>
      </w:r>
      <w:proofErr w:type="spellStart"/>
      <w:r>
        <w:rPr>
          <w:rFonts w:ascii="ArialNarrow,Bold" w:hAnsi="ArialNarrow,Bold" w:cs="ArialNarrow,Bold"/>
          <w:b/>
          <w:bCs/>
          <w:color w:val="000000"/>
          <w:sz w:val="20"/>
          <w:szCs w:val="20"/>
        </w:rPr>
        <w:t>Coeff</w:t>
      </w:r>
      <w:proofErr w:type="spellEnd"/>
      <w:r>
        <w:rPr>
          <w:rFonts w:ascii="ArialNarrow,Bold" w:hAnsi="ArialNarrow,Bold" w:cs="ArialNarrow,Bold"/>
          <w:b/>
          <w:bCs/>
          <w:color w:val="000000"/>
          <w:sz w:val="20"/>
          <w:szCs w:val="20"/>
        </w:rPr>
        <w:t>. 2</w:t>
      </w:r>
    </w:p>
    <w:p w:rsidR="00C43FB5" w:rsidRDefault="00C43FB5" w:rsidP="00C43FB5">
      <w:pPr>
        <w:autoSpaceDE w:val="0"/>
        <w:autoSpaceDN w:val="0"/>
        <w:adjustRightInd w:val="0"/>
        <w:spacing w:after="0" w:line="240" w:lineRule="auto"/>
        <w:jc w:val="both"/>
        <w:rPr>
          <w:rFonts w:ascii="ArialNarrow,Bold" w:hAnsi="ArialNarrow,Bold" w:cs="ArialNarrow,Bold"/>
          <w:b/>
          <w:bCs/>
          <w:color w:val="000000"/>
          <w:sz w:val="20"/>
          <w:szCs w:val="20"/>
        </w:rPr>
      </w:pPr>
    </w:p>
    <w:p w:rsidR="00CA11DF" w:rsidRDefault="00CA11DF" w:rsidP="00C43FB5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ascii="ArialNarrow,Bold" w:hAnsi="ArialNarrow,Bold" w:cs="ArialNarrow,Bold"/>
          <w:b/>
          <w:bCs/>
          <w:color w:val="000000"/>
          <w:sz w:val="20"/>
          <w:szCs w:val="20"/>
        </w:rPr>
        <w:t xml:space="preserve">Commandements : </w:t>
      </w:r>
      <w:r>
        <w:rPr>
          <w:rFonts w:ascii="ArialNarrow,BoldItalic" w:hAnsi="ArialNarrow,BoldItalic" w:cs="ArialNarrow,BoldItalic"/>
          <w:b/>
          <w:bCs/>
          <w:i/>
          <w:iCs/>
          <w:color w:val="000000"/>
          <w:sz w:val="20"/>
          <w:szCs w:val="20"/>
        </w:rPr>
        <w:t xml:space="preserve">(voir article 5.9.f) </w:t>
      </w:r>
      <w:r>
        <w:rPr>
          <w:rFonts w:ascii="ArialNarrow" w:hAnsi="ArialNarrow" w:cs="ArialNarrow"/>
          <w:color w:val="000000"/>
          <w:sz w:val="20"/>
          <w:szCs w:val="20"/>
        </w:rPr>
        <w:t>« Au pied », « Debout », « Assis »</w:t>
      </w:r>
    </w:p>
    <w:p w:rsidR="00C43FB5" w:rsidRDefault="00C43FB5" w:rsidP="00C43FB5">
      <w:pPr>
        <w:autoSpaceDE w:val="0"/>
        <w:autoSpaceDN w:val="0"/>
        <w:adjustRightInd w:val="0"/>
        <w:spacing w:after="0" w:line="240" w:lineRule="auto"/>
        <w:jc w:val="both"/>
        <w:rPr>
          <w:rFonts w:ascii="ArialNarrow,Bold" w:hAnsi="ArialNarrow,Bold" w:cs="ArialNarrow,Bold"/>
          <w:b/>
          <w:bCs/>
          <w:color w:val="000000"/>
          <w:sz w:val="20"/>
          <w:szCs w:val="20"/>
        </w:rPr>
      </w:pPr>
    </w:p>
    <w:p w:rsidR="00CA11DF" w:rsidRDefault="00CA11DF" w:rsidP="00C43FB5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ascii="ArialNarrow,Bold" w:hAnsi="ArialNarrow,Bold" w:cs="ArialNarrow,Bold"/>
          <w:b/>
          <w:bCs/>
          <w:color w:val="000000"/>
          <w:sz w:val="20"/>
          <w:szCs w:val="20"/>
        </w:rPr>
        <w:t xml:space="preserve">Réalisation : </w:t>
      </w:r>
      <w:r>
        <w:rPr>
          <w:rFonts w:ascii="ArialNarrow" w:hAnsi="ArialNarrow" w:cs="ArialNarrow"/>
          <w:color w:val="000000"/>
          <w:sz w:val="20"/>
          <w:szCs w:val="20"/>
        </w:rPr>
        <w:t>Le conducteur et le chien quittent la position de départ en ligne droite, au pas</w:t>
      </w:r>
      <w:r w:rsidR="00C43FB5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normal. Après environ 10 m, le conducteur sans s'arrêter, donne l'ordre et le chien doit</w:t>
      </w:r>
      <w:r w:rsidR="00C43FB5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s'arrêter immédiatement. Le conducteur marche environ 10 m (vers un point matérialisé par</w:t>
      </w:r>
      <w:r w:rsidR="00C43FB5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ex. par une marque ou un cône), se retourne et s'arrête face à son chien. Après 3 secondes</w:t>
      </w:r>
      <w:r w:rsidR="00C43FB5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et sur ordre du commissaire, le conducteur retourne à côté du chien et commande la remise</w:t>
      </w:r>
      <w:r w:rsidR="00C43FB5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au pied. Toutes les parties de cet exercice sont exécutées avec l'accord du commissaire</w:t>
      </w:r>
      <w:r w:rsidR="00C43FB5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sauf le ½ tour autour du cône.</w:t>
      </w:r>
    </w:p>
    <w:p w:rsidR="00C43FB5" w:rsidRDefault="00C43FB5" w:rsidP="00C43FB5">
      <w:pPr>
        <w:autoSpaceDE w:val="0"/>
        <w:autoSpaceDN w:val="0"/>
        <w:adjustRightInd w:val="0"/>
        <w:spacing w:after="0" w:line="240" w:lineRule="auto"/>
        <w:jc w:val="both"/>
        <w:rPr>
          <w:rFonts w:ascii="ArialNarrow,Bold" w:hAnsi="ArialNarrow,Bold" w:cs="ArialNarrow,Bold"/>
          <w:b/>
          <w:bCs/>
          <w:color w:val="000000"/>
          <w:sz w:val="20"/>
          <w:szCs w:val="20"/>
        </w:rPr>
      </w:pPr>
    </w:p>
    <w:p w:rsidR="00CA11DF" w:rsidRDefault="00CA11DF" w:rsidP="00C43FB5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ascii="ArialNarrow,Bold" w:hAnsi="ArialNarrow,Bold" w:cs="ArialNarrow,Bold"/>
          <w:b/>
          <w:bCs/>
          <w:color w:val="000000"/>
          <w:sz w:val="20"/>
          <w:szCs w:val="20"/>
        </w:rPr>
        <w:t xml:space="preserve">Directives de jugement : </w:t>
      </w:r>
      <w:r>
        <w:rPr>
          <w:rFonts w:ascii="ArialNarrow" w:hAnsi="ArialNarrow" w:cs="ArialNarrow"/>
          <w:color w:val="000000"/>
          <w:sz w:val="20"/>
          <w:szCs w:val="20"/>
        </w:rPr>
        <w:t>Si le chien s'arrête dans une mauvaise position, change de</w:t>
      </w:r>
      <w:r w:rsidR="00C43FB5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position avant le ½ tour de son conducteur, a besoin d'un ordre supplémentaire ou si le</w:t>
      </w:r>
      <w:r w:rsidR="00C43FB5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conducteur s'arrête avant ou au moment de donner l'ordre au chien, aucun point ne pourra</w:t>
      </w:r>
      <w:r w:rsidR="00C43FB5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être attribué. Pour avoir des points, le chien ne doit pas avancer plus que la longueur de son</w:t>
      </w:r>
      <w:r w:rsidR="00C43FB5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corps, après l'ordre de blocage.</w:t>
      </w:r>
    </w:p>
    <w:p w:rsidR="00CA11DF" w:rsidRDefault="00CA11DF" w:rsidP="00C43FB5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ascii="ArialNarrow" w:hAnsi="ArialNarrow" w:cs="ArialNarrow"/>
          <w:color w:val="000000"/>
          <w:sz w:val="20"/>
          <w:szCs w:val="20"/>
        </w:rPr>
        <w:t>Si le chien change de position après le ½ tour du conducteur, la note maximale est 7. Si le</w:t>
      </w:r>
      <w:r w:rsidR="00C43FB5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conducteur ralentit, change d'allure, accélère avant l'ordre, la note maximale est 7.</w:t>
      </w:r>
    </w:p>
    <w:p w:rsidR="00CA11DF" w:rsidRDefault="00CA11DF" w:rsidP="00C43FB5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ascii="ArialNarrow" w:hAnsi="ArialNarrow" w:cs="ArialNarrow"/>
          <w:color w:val="000000"/>
          <w:sz w:val="20"/>
          <w:szCs w:val="20"/>
        </w:rPr>
        <w:t>Des signes de la main ou attitude corporelle au moment de donner l'ordre sont des fautes et</w:t>
      </w:r>
      <w:r w:rsidR="00C43FB5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selon leur importance et leur durée seront pénalisées sévèrement par une réduction de la</w:t>
      </w:r>
      <w:r w:rsidR="00C43FB5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note entre 3 et 5 points.</w:t>
      </w:r>
    </w:p>
    <w:p w:rsidR="002D5522" w:rsidRDefault="00CA11DF" w:rsidP="00C43FB5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ascii="ArialNarrow" w:hAnsi="ArialNarrow" w:cs="ArialNarrow"/>
          <w:color w:val="000000"/>
          <w:sz w:val="20"/>
          <w:szCs w:val="20"/>
        </w:rPr>
        <w:t>La suite au pied sera également prise en compte; une mauvaise suite entraîne une</w:t>
      </w:r>
      <w:r w:rsidR="00C43FB5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 w:rsidR="002D5522">
        <w:rPr>
          <w:rFonts w:ascii="ArialNarrow" w:hAnsi="ArialNarrow" w:cs="ArialNarrow"/>
          <w:color w:val="000000"/>
          <w:sz w:val="20"/>
          <w:szCs w:val="20"/>
        </w:rPr>
        <w:t>réduction de 2 points.</w:t>
      </w:r>
    </w:p>
    <w:p w:rsidR="00CA11DF" w:rsidRDefault="00CA11DF" w:rsidP="00C43FB5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ascii="ArialNarrow" w:hAnsi="ArialNarrow" w:cs="ArialNarrow"/>
          <w:color w:val="000000"/>
          <w:sz w:val="20"/>
          <w:szCs w:val="20"/>
        </w:rPr>
        <w:lastRenderedPageBreak/>
        <w:t>Marcher et s'arrêter lentement ou ne pas s'arrêter dans une position</w:t>
      </w:r>
      <w:r w:rsidR="00C43FB5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correcte sont des défauts avec perte de 1 à 4 points.</w:t>
      </w:r>
    </w:p>
    <w:p w:rsidR="00C43FB5" w:rsidRDefault="00C43FB5" w:rsidP="00C43FB5">
      <w:pPr>
        <w:autoSpaceDE w:val="0"/>
        <w:autoSpaceDN w:val="0"/>
        <w:adjustRightInd w:val="0"/>
        <w:spacing w:after="0" w:line="240" w:lineRule="auto"/>
        <w:jc w:val="both"/>
        <w:rPr>
          <w:rFonts w:ascii="ArialNarrow,Bold" w:hAnsi="ArialNarrow,Bold" w:cs="ArialNarrow,Bold"/>
          <w:b/>
          <w:bCs/>
          <w:color w:val="000000"/>
          <w:sz w:val="20"/>
          <w:szCs w:val="20"/>
        </w:rPr>
      </w:pPr>
    </w:p>
    <w:p w:rsidR="00C43FB5" w:rsidRDefault="00C43FB5" w:rsidP="00C43FB5">
      <w:pPr>
        <w:autoSpaceDE w:val="0"/>
        <w:autoSpaceDN w:val="0"/>
        <w:adjustRightInd w:val="0"/>
        <w:spacing w:after="0" w:line="240" w:lineRule="auto"/>
        <w:jc w:val="both"/>
        <w:rPr>
          <w:rFonts w:ascii="ArialNarrow,Bold" w:hAnsi="ArialNarrow,Bold" w:cs="ArialNarrow,Bold"/>
          <w:b/>
          <w:bCs/>
          <w:color w:val="000000"/>
          <w:sz w:val="20"/>
          <w:szCs w:val="20"/>
        </w:rPr>
      </w:pPr>
    </w:p>
    <w:p w:rsidR="00CA11DF" w:rsidRDefault="00CA11DF" w:rsidP="00C43FB5">
      <w:pPr>
        <w:autoSpaceDE w:val="0"/>
        <w:autoSpaceDN w:val="0"/>
        <w:adjustRightInd w:val="0"/>
        <w:spacing w:after="0" w:line="240" w:lineRule="auto"/>
        <w:jc w:val="both"/>
        <w:rPr>
          <w:rFonts w:ascii="ArialNarrow,Bold" w:hAnsi="ArialNarrow,Bold" w:cs="ArialNarrow,Bold"/>
          <w:b/>
          <w:bCs/>
          <w:color w:val="000000"/>
          <w:sz w:val="20"/>
          <w:szCs w:val="20"/>
        </w:rPr>
      </w:pPr>
      <w:r>
        <w:rPr>
          <w:rFonts w:ascii="ArialNarrow,Bold" w:hAnsi="ArialNarrow,Bold" w:cs="ArialNarrow,Bold"/>
          <w:b/>
          <w:bCs/>
          <w:color w:val="000000"/>
          <w:sz w:val="20"/>
          <w:szCs w:val="20"/>
        </w:rPr>
        <w:t xml:space="preserve">Exercice 4 – Rappel au pied. </w:t>
      </w:r>
      <w:proofErr w:type="spellStart"/>
      <w:r>
        <w:rPr>
          <w:rFonts w:ascii="ArialNarrow,Bold" w:hAnsi="ArialNarrow,Bold" w:cs="ArialNarrow,Bold"/>
          <w:b/>
          <w:bCs/>
          <w:color w:val="000000"/>
          <w:sz w:val="20"/>
          <w:szCs w:val="20"/>
        </w:rPr>
        <w:t>Coeff</w:t>
      </w:r>
      <w:proofErr w:type="spellEnd"/>
      <w:r>
        <w:rPr>
          <w:rFonts w:ascii="ArialNarrow,Bold" w:hAnsi="ArialNarrow,Bold" w:cs="ArialNarrow,Bold"/>
          <w:b/>
          <w:bCs/>
          <w:color w:val="000000"/>
          <w:sz w:val="20"/>
          <w:szCs w:val="20"/>
        </w:rPr>
        <w:t>. 3</w:t>
      </w:r>
    </w:p>
    <w:p w:rsidR="00C43FB5" w:rsidRDefault="00C43FB5" w:rsidP="00C43FB5">
      <w:pPr>
        <w:autoSpaceDE w:val="0"/>
        <w:autoSpaceDN w:val="0"/>
        <w:adjustRightInd w:val="0"/>
        <w:spacing w:after="0" w:line="240" w:lineRule="auto"/>
        <w:jc w:val="both"/>
        <w:rPr>
          <w:rFonts w:ascii="ArialNarrow,Bold" w:hAnsi="ArialNarrow,Bold" w:cs="ArialNarrow,Bold"/>
          <w:b/>
          <w:bCs/>
          <w:color w:val="000000"/>
          <w:sz w:val="20"/>
          <w:szCs w:val="20"/>
        </w:rPr>
      </w:pPr>
    </w:p>
    <w:p w:rsidR="00CA11DF" w:rsidRDefault="00CA11DF" w:rsidP="00C43FB5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ascii="ArialNarrow,Bold" w:hAnsi="ArialNarrow,Bold" w:cs="ArialNarrow,Bold"/>
          <w:b/>
          <w:bCs/>
          <w:color w:val="000000"/>
          <w:sz w:val="20"/>
          <w:szCs w:val="20"/>
        </w:rPr>
        <w:t xml:space="preserve">Commandements : </w:t>
      </w:r>
      <w:r>
        <w:rPr>
          <w:rFonts w:ascii="ArialNarrow,BoldItalic" w:hAnsi="ArialNarrow,BoldItalic" w:cs="ArialNarrow,BoldItalic"/>
          <w:b/>
          <w:bCs/>
          <w:i/>
          <w:iCs/>
          <w:color w:val="000000"/>
          <w:sz w:val="20"/>
          <w:szCs w:val="20"/>
        </w:rPr>
        <w:t xml:space="preserve">(voir article 5.9.f) </w:t>
      </w:r>
      <w:r w:rsidR="00C43FB5">
        <w:rPr>
          <w:rFonts w:ascii="ArialNarrow,BoldItalic" w:hAnsi="ArialNarrow,BoldItalic" w:cs="ArialNarrow,BoldItalic"/>
          <w:b/>
          <w:bCs/>
          <w:i/>
          <w:iCs/>
          <w:color w:val="000000"/>
          <w:sz w:val="20"/>
          <w:szCs w:val="20"/>
        </w:rPr>
        <w:t xml:space="preserve">  </w:t>
      </w:r>
      <w:r>
        <w:rPr>
          <w:rFonts w:ascii="ArialNarrow" w:hAnsi="ArialNarrow" w:cs="ArialNarrow"/>
          <w:color w:val="000000"/>
          <w:sz w:val="20"/>
          <w:szCs w:val="20"/>
        </w:rPr>
        <w:t xml:space="preserve">« </w:t>
      </w:r>
      <w:proofErr w:type="gramStart"/>
      <w:r>
        <w:rPr>
          <w:rFonts w:ascii="ArialNarrow" w:hAnsi="ArialNarrow" w:cs="ArialNarrow"/>
          <w:color w:val="000000"/>
          <w:sz w:val="20"/>
          <w:szCs w:val="20"/>
        </w:rPr>
        <w:t>Couché</w:t>
      </w:r>
      <w:proofErr w:type="gramEnd"/>
      <w:r>
        <w:rPr>
          <w:rFonts w:ascii="ArialNarrow" w:hAnsi="ArialNarrow" w:cs="ArialNarrow"/>
          <w:color w:val="000000"/>
          <w:sz w:val="20"/>
          <w:szCs w:val="20"/>
        </w:rPr>
        <w:t xml:space="preserve"> », « Vient » (une fois), « Au pied »</w:t>
      </w:r>
    </w:p>
    <w:p w:rsidR="00C43FB5" w:rsidRDefault="00C43FB5" w:rsidP="00C43FB5">
      <w:pPr>
        <w:autoSpaceDE w:val="0"/>
        <w:autoSpaceDN w:val="0"/>
        <w:adjustRightInd w:val="0"/>
        <w:spacing w:after="0" w:line="240" w:lineRule="auto"/>
        <w:jc w:val="both"/>
        <w:rPr>
          <w:rFonts w:ascii="ArialNarrow,Bold" w:hAnsi="ArialNarrow,Bold" w:cs="ArialNarrow,Bold"/>
          <w:b/>
          <w:bCs/>
          <w:color w:val="000000"/>
          <w:sz w:val="20"/>
          <w:szCs w:val="20"/>
        </w:rPr>
      </w:pPr>
    </w:p>
    <w:p w:rsidR="00CA11DF" w:rsidRDefault="00CA11DF" w:rsidP="00C43FB5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ascii="ArialNarrow,Bold" w:hAnsi="ArialNarrow,Bold" w:cs="ArialNarrow,Bold"/>
          <w:b/>
          <w:bCs/>
          <w:color w:val="000000"/>
          <w:sz w:val="20"/>
          <w:szCs w:val="20"/>
        </w:rPr>
        <w:t xml:space="preserve">Réalisation : </w:t>
      </w:r>
      <w:r>
        <w:rPr>
          <w:rFonts w:ascii="ArialNarrow" w:hAnsi="ArialNarrow" w:cs="ArialNarrow"/>
          <w:color w:val="000000"/>
          <w:sz w:val="20"/>
          <w:szCs w:val="20"/>
        </w:rPr>
        <w:t>Le chien est couché sur ordre du commissaire et le conducteur se déplace</w:t>
      </w:r>
      <w:r w:rsidR="00C43FB5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(sur ordre) à 20-25 m dans la direction indiquée par le commissaire. Le conducteur, sur</w:t>
      </w:r>
      <w:r w:rsidR="00C43FB5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ordre du commissaire appelle son chien. Le nom du chien peut être inclus dans l'ordre de</w:t>
      </w:r>
      <w:r w:rsidR="00C43FB5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 xml:space="preserve">rappel, mais le nom et l'ordre doivent être étroitement </w:t>
      </w:r>
      <w:r w:rsidR="00C43FB5">
        <w:rPr>
          <w:rFonts w:ascii="ArialNarrow" w:hAnsi="ArialNarrow" w:cs="ArialNarrow"/>
          <w:color w:val="000000"/>
          <w:sz w:val="20"/>
          <w:szCs w:val="20"/>
        </w:rPr>
        <w:t>combiné</w:t>
      </w:r>
      <w:r>
        <w:rPr>
          <w:rFonts w:ascii="ArialNarrow" w:hAnsi="ArialNarrow" w:cs="ArialNarrow"/>
          <w:color w:val="000000"/>
          <w:sz w:val="20"/>
          <w:szCs w:val="20"/>
        </w:rPr>
        <w:t xml:space="preserve"> afin de ne pas donner</w:t>
      </w:r>
    </w:p>
    <w:p w:rsidR="00CA11DF" w:rsidRDefault="00CA11DF" w:rsidP="00C43FB5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color w:val="000000"/>
          <w:sz w:val="20"/>
          <w:szCs w:val="20"/>
        </w:rPr>
      </w:pPr>
      <w:proofErr w:type="gramStart"/>
      <w:r>
        <w:rPr>
          <w:rFonts w:ascii="ArialNarrow" w:hAnsi="ArialNarrow" w:cs="ArialNarrow"/>
          <w:color w:val="000000"/>
          <w:sz w:val="20"/>
          <w:szCs w:val="20"/>
        </w:rPr>
        <w:t>l'impression</w:t>
      </w:r>
      <w:proofErr w:type="gramEnd"/>
      <w:r>
        <w:rPr>
          <w:rFonts w:ascii="ArialNarrow" w:hAnsi="ArialNarrow" w:cs="ArialNarrow"/>
          <w:color w:val="000000"/>
          <w:sz w:val="20"/>
          <w:szCs w:val="20"/>
        </w:rPr>
        <w:t xml:space="preserve"> de donner 2 ordres séparés.</w:t>
      </w:r>
    </w:p>
    <w:p w:rsidR="00C43FB5" w:rsidRDefault="00C43FB5" w:rsidP="00C43FB5">
      <w:pPr>
        <w:autoSpaceDE w:val="0"/>
        <w:autoSpaceDN w:val="0"/>
        <w:adjustRightInd w:val="0"/>
        <w:spacing w:after="0" w:line="240" w:lineRule="auto"/>
        <w:jc w:val="both"/>
        <w:rPr>
          <w:rFonts w:ascii="ArialNarrow,Bold" w:hAnsi="ArialNarrow,Bold" w:cs="ArialNarrow,Bold"/>
          <w:b/>
          <w:bCs/>
          <w:color w:val="000000"/>
          <w:sz w:val="20"/>
          <w:szCs w:val="20"/>
        </w:rPr>
      </w:pPr>
    </w:p>
    <w:p w:rsidR="00CA11DF" w:rsidRDefault="00CA11DF" w:rsidP="00C43FB5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ascii="ArialNarrow,Bold" w:hAnsi="ArialNarrow,Bold" w:cs="ArialNarrow,Bold"/>
          <w:b/>
          <w:bCs/>
          <w:color w:val="000000"/>
          <w:sz w:val="20"/>
          <w:szCs w:val="20"/>
        </w:rPr>
        <w:t xml:space="preserve">Directives de jugement : </w:t>
      </w:r>
      <w:r>
        <w:rPr>
          <w:rFonts w:ascii="ArialNarrow" w:hAnsi="ArialNarrow" w:cs="ArialNarrow"/>
          <w:color w:val="000000"/>
          <w:sz w:val="20"/>
          <w:szCs w:val="20"/>
        </w:rPr>
        <w:t>Il est important que le chien réponde avec envie au rappel; il doit</w:t>
      </w:r>
      <w:r w:rsidR="00C43FB5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se déplacer rapidement et garder l'allure, au moins un trot rapide. Un déplacement lent est</w:t>
      </w:r>
      <w:r w:rsidR="00C43FB5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une faute. La race sera prise en compte pour juger la vitesse. S'il est donné plus d'un ordre</w:t>
      </w:r>
      <w:r w:rsidR="00C43FB5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de rappel, la note maximale sera de 7. Au troisième rappel, l'exercice est raté. Si le chien se</w:t>
      </w:r>
    </w:p>
    <w:p w:rsidR="00CA11DF" w:rsidRDefault="00CA11DF" w:rsidP="00C43FB5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color w:val="000000"/>
          <w:sz w:val="20"/>
          <w:szCs w:val="20"/>
        </w:rPr>
      </w:pPr>
      <w:proofErr w:type="gramStart"/>
      <w:r>
        <w:rPr>
          <w:rFonts w:ascii="ArialNarrow" w:hAnsi="ArialNarrow" w:cs="ArialNarrow"/>
          <w:color w:val="000000"/>
          <w:sz w:val="20"/>
          <w:szCs w:val="20"/>
        </w:rPr>
        <w:t>déplace</w:t>
      </w:r>
      <w:proofErr w:type="gramEnd"/>
      <w:r>
        <w:rPr>
          <w:rFonts w:ascii="ArialNarrow" w:hAnsi="ArialNarrow" w:cs="ArialNarrow"/>
          <w:color w:val="000000"/>
          <w:sz w:val="20"/>
          <w:szCs w:val="20"/>
        </w:rPr>
        <w:t xml:space="preserve"> de plus d'une longueur de son corps avant le rappel, l'exercice est raté. Si le chien</w:t>
      </w:r>
      <w:r w:rsidR="00C43FB5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se lève, s'assoit, ou bouge de moins d'une longueur avant le rappel, la note maximale est 8.</w:t>
      </w:r>
    </w:p>
    <w:p w:rsidR="00C43FB5" w:rsidRDefault="00C43FB5" w:rsidP="00C43FB5">
      <w:pPr>
        <w:autoSpaceDE w:val="0"/>
        <w:autoSpaceDN w:val="0"/>
        <w:adjustRightInd w:val="0"/>
        <w:spacing w:after="0" w:line="240" w:lineRule="auto"/>
        <w:jc w:val="both"/>
        <w:rPr>
          <w:rFonts w:ascii="ArialNarrow,Bold" w:hAnsi="ArialNarrow,Bold" w:cs="ArialNarrow,Bold"/>
          <w:b/>
          <w:bCs/>
          <w:color w:val="000000"/>
          <w:sz w:val="20"/>
          <w:szCs w:val="20"/>
        </w:rPr>
      </w:pPr>
    </w:p>
    <w:p w:rsidR="00C43FB5" w:rsidRDefault="00C43FB5" w:rsidP="00C43FB5">
      <w:pPr>
        <w:autoSpaceDE w:val="0"/>
        <w:autoSpaceDN w:val="0"/>
        <w:adjustRightInd w:val="0"/>
        <w:spacing w:after="0" w:line="240" w:lineRule="auto"/>
        <w:jc w:val="both"/>
        <w:rPr>
          <w:rFonts w:ascii="ArialNarrow,Bold" w:hAnsi="ArialNarrow,Bold" w:cs="ArialNarrow,Bold"/>
          <w:b/>
          <w:bCs/>
          <w:color w:val="000000"/>
          <w:sz w:val="20"/>
          <w:szCs w:val="20"/>
        </w:rPr>
      </w:pPr>
    </w:p>
    <w:p w:rsidR="00CA11DF" w:rsidRDefault="00CA11DF" w:rsidP="00C43FB5">
      <w:pPr>
        <w:autoSpaceDE w:val="0"/>
        <w:autoSpaceDN w:val="0"/>
        <w:adjustRightInd w:val="0"/>
        <w:spacing w:after="0" w:line="240" w:lineRule="auto"/>
        <w:jc w:val="both"/>
        <w:rPr>
          <w:rFonts w:ascii="ArialNarrow,Bold" w:hAnsi="ArialNarrow,Bold" w:cs="ArialNarrow,Bold"/>
          <w:b/>
          <w:bCs/>
          <w:color w:val="000000"/>
          <w:sz w:val="20"/>
          <w:szCs w:val="20"/>
        </w:rPr>
      </w:pPr>
      <w:r>
        <w:rPr>
          <w:rFonts w:ascii="ArialNarrow,Bold" w:hAnsi="ArialNarrow,Bold" w:cs="ArialNarrow,Bold"/>
          <w:b/>
          <w:bCs/>
          <w:color w:val="000000"/>
          <w:sz w:val="20"/>
          <w:szCs w:val="20"/>
        </w:rPr>
        <w:t xml:space="preserve">Exercice 5 – Blocage « Assis » en marchant. </w:t>
      </w:r>
      <w:proofErr w:type="spellStart"/>
      <w:r>
        <w:rPr>
          <w:rFonts w:ascii="ArialNarrow,Bold" w:hAnsi="ArialNarrow,Bold" w:cs="ArialNarrow,Bold"/>
          <w:b/>
          <w:bCs/>
          <w:color w:val="000000"/>
          <w:sz w:val="20"/>
          <w:szCs w:val="20"/>
        </w:rPr>
        <w:t>Coeff</w:t>
      </w:r>
      <w:proofErr w:type="spellEnd"/>
      <w:r>
        <w:rPr>
          <w:rFonts w:ascii="ArialNarrow,Bold" w:hAnsi="ArialNarrow,Bold" w:cs="ArialNarrow,Bold"/>
          <w:b/>
          <w:bCs/>
          <w:color w:val="000000"/>
          <w:sz w:val="20"/>
          <w:szCs w:val="20"/>
        </w:rPr>
        <w:t>. 2</w:t>
      </w:r>
    </w:p>
    <w:p w:rsidR="00C43FB5" w:rsidRDefault="00C43FB5" w:rsidP="00C43FB5">
      <w:pPr>
        <w:autoSpaceDE w:val="0"/>
        <w:autoSpaceDN w:val="0"/>
        <w:adjustRightInd w:val="0"/>
        <w:spacing w:after="0" w:line="240" w:lineRule="auto"/>
        <w:jc w:val="both"/>
        <w:rPr>
          <w:rFonts w:ascii="ArialNarrow,Bold" w:hAnsi="ArialNarrow,Bold" w:cs="ArialNarrow,Bold"/>
          <w:b/>
          <w:bCs/>
          <w:color w:val="000000"/>
          <w:sz w:val="20"/>
          <w:szCs w:val="20"/>
        </w:rPr>
      </w:pPr>
    </w:p>
    <w:p w:rsidR="00CA11DF" w:rsidRDefault="00CA11DF" w:rsidP="00C43FB5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ascii="ArialNarrow,Bold" w:hAnsi="ArialNarrow,Bold" w:cs="ArialNarrow,Bold"/>
          <w:b/>
          <w:bCs/>
          <w:color w:val="000000"/>
          <w:sz w:val="20"/>
          <w:szCs w:val="20"/>
        </w:rPr>
        <w:t xml:space="preserve">Commandements : </w:t>
      </w:r>
      <w:r>
        <w:rPr>
          <w:rFonts w:ascii="ArialNarrow,BoldItalic" w:hAnsi="ArialNarrow,BoldItalic" w:cs="ArialNarrow,BoldItalic"/>
          <w:b/>
          <w:bCs/>
          <w:i/>
          <w:iCs/>
          <w:color w:val="000000"/>
          <w:sz w:val="20"/>
          <w:szCs w:val="20"/>
        </w:rPr>
        <w:t xml:space="preserve">(voir article 5.9.f) </w:t>
      </w:r>
      <w:r>
        <w:rPr>
          <w:rFonts w:ascii="ArialNarrow" w:hAnsi="ArialNarrow" w:cs="ArialNarrow"/>
          <w:color w:val="000000"/>
          <w:sz w:val="20"/>
          <w:szCs w:val="20"/>
        </w:rPr>
        <w:t>« Au pied », « Assis »</w:t>
      </w:r>
    </w:p>
    <w:p w:rsidR="00C43FB5" w:rsidRDefault="00C43FB5" w:rsidP="00C43FB5">
      <w:pPr>
        <w:autoSpaceDE w:val="0"/>
        <w:autoSpaceDN w:val="0"/>
        <w:adjustRightInd w:val="0"/>
        <w:spacing w:after="0" w:line="240" w:lineRule="auto"/>
        <w:jc w:val="both"/>
        <w:rPr>
          <w:rFonts w:ascii="ArialNarrow,Bold" w:hAnsi="ArialNarrow,Bold" w:cs="ArialNarrow,Bold"/>
          <w:b/>
          <w:bCs/>
          <w:color w:val="000000"/>
          <w:sz w:val="20"/>
          <w:szCs w:val="20"/>
        </w:rPr>
      </w:pPr>
    </w:p>
    <w:p w:rsidR="00CA11DF" w:rsidRDefault="00CA11DF" w:rsidP="00C43FB5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ascii="ArialNarrow,Bold" w:hAnsi="ArialNarrow,Bold" w:cs="ArialNarrow,Bold"/>
          <w:b/>
          <w:bCs/>
          <w:color w:val="000000"/>
          <w:sz w:val="20"/>
          <w:szCs w:val="20"/>
        </w:rPr>
        <w:t xml:space="preserve">Réalisation : </w:t>
      </w:r>
      <w:r>
        <w:rPr>
          <w:rFonts w:ascii="ArialNarrow" w:hAnsi="ArialNarrow" w:cs="ArialNarrow"/>
          <w:color w:val="000000"/>
          <w:sz w:val="20"/>
          <w:szCs w:val="20"/>
        </w:rPr>
        <w:t>Le conducteur et le chien quittent le départ en ligne droite au pas normal.</w:t>
      </w:r>
    </w:p>
    <w:p w:rsidR="00CA11DF" w:rsidRDefault="00CA11DF" w:rsidP="00C43FB5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ascii="ArialNarrow" w:hAnsi="ArialNarrow" w:cs="ArialNarrow"/>
          <w:color w:val="000000"/>
          <w:sz w:val="20"/>
          <w:szCs w:val="20"/>
        </w:rPr>
        <w:t>Après environ 10 m, le conducteur sans s'arrêter, donne l’ordre, et le chien doit s'asseoir</w:t>
      </w:r>
      <w:r w:rsidR="00C43FB5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immédiatement. Le conducteur poursuit sa marche sur 10 m vers un point matérialisé</w:t>
      </w:r>
      <w:r w:rsidR="00C43FB5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(marque ou cône), tourne autour sans autre précision et s'arrête face au chien. Après</w:t>
      </w:r>
      <w:r w:rsidR="00C43FB5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environ 3 secondes, le conducteur retourne vers le chien et lui commande "au pied". Toutes</w:t>
      </w:r>
      <w:r w:rsidR="00C43FB5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les parties de cet exercice sont exécutées avec l'accord du commissaire sauf le ½ tour</w:t>
      </w:r>
      <w:r w:rsidR="00C43FB5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autour du cône.</w:t>
      </w:r>
    </w:p>
    <w:p w:rsidR="00CA11DF" w:rsidRDefault="00CA11DF" w:rsidP="00C43FB5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ascii="ArialNarrow,Bold" w:hAnsi="ArialNarrow,Bold" w:cs="ArialNarrow,Bold"/>
          <w:b/>
          <w:bCs/>
          <w:color w:val="000000"/>
          <w:sz w:val="20"/>
          <w:szCs w:val="20"/>
        </w:rPr>
        <w:lastRenderedPageBreak/>
        <w:t xml:space="preserve">Directives de jugement : </w:t>
      </w:r>
      <w:r>
        <w:rPr>
          <w:rFonts w:ascii="ArialNarrow" w:hAnsi="ArialNarrow" w:cs="ArialNarrow"/>
          <w:color w:val="000000"/>
          <w:sz w:val="20"/>
          <w:szCs w:val="20"/>
        </w:rPr>
        <w:t>Si le chien se bloque dans une mauvaise position, change de</w:t>
      </w:r>
      <w:r w:rsidR="00C43FB5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position avant que le conducteur ait fait demi-tour, s'assied avant l'ordre ou nécessite un</w:t>
      </w:r>
      <w:r w:rsidR="00C43FB5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ordre supplémentaire, ou si le conducteur s'arrête avant de donner l'ordre ou pendant</w:t>
      </w:r>
      <w:r w:rsidR="00C43FB5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l'ordre, aucun point n'est attribué. Pour avoir des points, le chien ne doit pas avancer plus</w:t>
      </w:r>
      <w:r w:rsidR="00C43FB5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que sa longueur après avoir reçu l'ordre de blocage.</w:t>
      </w:r>
    </w:p>
    <w:p w:rsidR="00CA11DF" w:rsidRDefault="00CA11DF" w:rsidP="00C43FB5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ascii="ArialNarrow" w:hAnsi="ArialNarrow" w:cs="ArialNarrow"/>
          <w:color w:val="000000"/>
          <w:sz w:val="20"/>
          <w:szCs w:val="20"/>
        </w:rPr>
        <w:t>Si le chien change de position après que le conducteur ait tourné, la note maximale est 7. Si</w:t>
      </w:r>
      <w:r w:rsidR="00C43FB5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le conducteur ralentit, change de pas, accélère avant son ordre, la note maximale est 7. Des</w:t>
      </w:r>
      <w:r w:rsidR="00C43FB5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signes de la main, de langage corporel sur l'ordre "assis" sont des fautes graves qui seront</w:t>
      </w:r>
      <w:r w:rsidR="00C43FB5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sévèrement pénalisées par une diminution de 3 à 5 points selon leur durée et leur</w:t>
      </w:r>
      <w:r w:rsidR="00C43FB5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importance.</w:t>
      </w:r>
    </w:p>
    <w:p w:rsidR="00CA11DF" w:rsidRDefault="00CA11DF" w:rsidP="00C43FB5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ascii="ArialNarrow" w:hAnsi="ArialNarrow" w:cs="ArialNarrow"/>
          <w:color w:val="000000"/>
          <w:sz w:val="20"/>
          <w:szCs w:val="20"/>
        </w:rPr>
        <w:t>Dans le jugement, la suite "au pied" sera prise en considération</w:t>
      </w:r>
      <w:r w:rsidR="00C43FB5">
        <w:rPr>
          <w:rFonts w:ascii="ArialNarrow" w:hAnsi="ArialNarrow" w:cs="ArialNarrow"/>
          <w:color w:val="000000"/>
          <w:sz w:val="20"/>
          <w:szCs w:val="20"/>
        </w:rPr>
        <w:t>.</w:t>
      </w:r>
    </w:p>
    <w:p w:rsidR="00CA11DF" w:rsidRDefault="00CA11DF" w:rsidP="00C43FB5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ascii="ArialNarrow" w:hAnsi="ArialNarrow" w:cs="ArialNarrow"/>
          <w:color w:val="000000"/>
          <w:sz w:val="20"/>
          <w:szCs w:val="20"/>
        </w:rPr>
        <w:t>Pour une mauvaise suite, la pénalité sera de 1 à 2 points. Le chien qui se déplace</w:t>
      </w:r>
      <w:r w:rsidR="00C43FB5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lentement, qui s'assoit de travers sera pénalisé de 1 à 4 points.</w:t>
      </w:r>
    </w:p>
    <w:p w:rsidR="00C43FB5" w:rsidRDefault="00C43FB5" w:rsidP="00C43FB5">
      <w:pPr>
        <w:autoSpaceDE w:val="0"/>
        <w:autoSpaceDN w:val="0"/>
        <w:adjustRightInd w:val="0"/>
        <w:spacing w:after="0" w:line="240" w:lineRule="auto"/>
        <w:jc w:val="both"/>
        <w:rPr>
          <w:rFonts w:ascii="ArialNarrow,Bold" w:hAnsi="ArialNarrow,Bold" w:cs="ArialNarrow,Bold"/>
          <w:b/>
          <w:bCs/>
          <w:color w:val="000000"/>
          <w:sz w:val="20"/>
          <w:szCs w:val="20"/>
        </w:rPr>
      </w:pPr>
    </w:p>
    <w:p w:rsidR="00C43FB5" w:rsidRDefault="00C43FB5" w:rsidP="00C43FB5">
      <w:pPr>
        <w:autoSpaceDE w:val="0"/>
        <w:autoSpaceDN w:val="0"/>
        <w:adjustRightInd w:val="0"/>
        <w:spacing w:after="0" w:line="240" w:lineRule="auto"/>
        <w:jc w:val="both"/>
        <w:rPr>
          <w:rFonts w:ascii="ArialNarrow,Bold" w:hAnsi="ArialNarrow,Bold" w:cs="ArialNarrow,Bold"/>
          <w:b/>
          <w:bCs/>
          <w:color w:val="000000"/>
          <w:sz w:val="20"/>
          <w:szCs w:val="20"/>
        </w:rPr>
      </w:pPr>
    </w:p>
    <w:p w:rsidR="00CA11DF" w:rsidRDefault="00CA11DF" w:rsidP="00C43FB5">
      <w:pPr>
        <w:autoSpaceDE w:val="0"/>
        <w:autoSpaceDN w:val="0"/>
        <w:adjustRightInd w:val="0"/>
        <w:spacing w:after="0" w:line="240" w:lineRule="auto"/>
        <w:jc w:val="both"/>
        <w:rPr>
          <w:rFonts w:ascii="ArialNarrow,Bold" w:hAnsi="ArialNarrow,Bold" w:cs="ArialNarrow,Bold"/>
          <w:b/>
          <w:bCs/>
          <w:color w:val="000000"/>
          <w:sz w:val="20"/>
          <w:szCs w:val="20"/>
        </w:rPr>
      </w:pPr>
      <w:r>
        <w:rPr>
          <w:rFonts w:ascii="ArialNarrow,Bold" w:hAnsi="ArialNarrow,Bold" w:cs="ArialNarrow,Bold"/>
          <w:b/>
          <w:bCs/>
          <w:color w:val="000000"/>
          <w:sz w:val="20"/>
          <w:szCs w:val="20"/>
        </w:rPr>
        <w:t xml:space="preserve">Exercice 6 – Envoi dans le carré, et « Couché ». </w:t>
      </w:r>
      <w:proofErr w:type="spellStart"/>
      <w:r>
        <w:rPr>
          <w:rFonts w:ascii="ArialNarrow,Bold" w:hAnsi="ArialNarrow,Bold" w:cs="ArialNarrow,Bold"/>
          <w:b/>
          <w:bCs/>
          <w:color w:val="000000"/>
          <w:sz w:val="20"/>
          <w:szCs w:val="20"/>
        </w:rPr>
        <w:t>Coeff</w:t>
      </w:r>
      <w:proofErr w:type="spellEnd"/>
      <w:r>
        <w:rPr>
          <w:rFonts w:ascii="ArialNarrow,Bold" w:hAnsi="ArialNarrow,Bold" w:cs="ArialNarrow,Bold"/>
          <w:b/>
          <w:bCs/>
          <w:color w:val="000000"/>
          <w:sz w:val="20"/>
          <w:szCs w:val="20"/>
        </w:rPr>
        <w:t>. 4</w:t>
      </w:r>
    </w:p>
    <w:p w:rsidR="00C43FB5" w:rsidRDefault="00C43FB5" w:rsidP="00C43FB5">
      <w:pPr>
        <w:autoSpaceDE w:val="0"/>
        <w:autoSpaceDN w:val="0"/>
        <w:adjustRightInd w:val="0"/>
        <w:spacing w:after="0" w:line="240" w:lineRule="auto"/>
        <w:jc w:val="both"/>
        <w:rPr>
          <w:rFonts w:ascii="ArialNarrow,Bold" w:hAnsi="ArialNarrow,Bold" w:cs="ArialNarrow,Bold"/>
          <w:b/>
          <w:bCs/>
          <w:color w:val="000000"/>
          <w:sz w:val="20"/>
          <w:szCs w:val="20"/>
        </w:rPr>
      </w:pPr>
    </w:p>
    <w:p w:rsidR="00CA11DF" w:rsidRDefault="00CA11DF" w:rsidP="00C43FB5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ascii="ArialNarrow,Bold" w:hAnsi="ArialNarrow,Bold" w:cs="ArialNarrow,Bold"/>
          <w:b/>
          <w:bCs/>
          <w:color w:val="000000"/>
          <w:sz w:val="20"/>
          <w:szCs w:val="20"/>
        </w:rPr>
        <w:t xml:space="preserve">Commandements : </w:t>
      </w:r>
      <w:r>
        <w:rPr>
          <w:rFonts w:ascii="ArialNarrow,BoldItalic" w:hAnsi="ArialNarrow,BoldItalic" w:cs="ArialNarrow,BoldItalic"/>
          <w:b/>
          <w:bCs/>
          <w:i/>
          <w:iCs/>
          <w:color w:val="000000"/>
          <w:sz w:val="20"/>
          <w:szCs w:val="20"/>
        </w:rPr>
        <w:t>(voir article 5.9.f)</w:t>
      </w:r>
      <w:r w:rsidR="00C43FB5">
        <w:rPr>
          <w:rFonts w:ascii="ArialNarrow,BoldItalic" w:hAnsi="ArialNarrow,BoldItalic" w:cs="ArialNarrow,BoldItalic"/>
          <w:b/>
          <w:bCs/>
          <w:i/>
          <w:iCs/>
          <w:color w:val="000000"/>
          <w:sz w:val="20"/>
          <w:szCs w:val="20"/>
        </w:rPr>
        <w:t xml:space="preserve">  </w:t>
      </w:r>
      <w:r>
        <w:rPr>
          <w:rFonts w:ascii="ArialNarrow,BoldItalic" w:hAnsi="ArialNarrow,BoldItalic" w:cs="ArialNarrow,BoldItalic"/>
          <w:b/>
          <w:bCs/>
          <w:i/>
          <w:iCs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 xml:space="preserve">« En avant », </w:t>
      </w:r>
      <w:r w:rsidR="00C43FB5">
        <w:rPr>
          <w:rFonts w:ascii="ArialNarrow" w:hAnsi="ArialNarrow" w:cs="ArialNarrow"/>
          <w:color w:val="000000"/>
          <w:sz w:val="20"/>
          <w:szCs w:val="20"/>
        </w:rPr>
        <w:t xml:space="preserve">  </w:t>
      </w:r>
      <w:r>
        <w:rPr>
          <w:rFonts w:ascii="ArialNarrow" w:hAnsi="ArialNarrow" w:cs="ArialNarrow"/>
          <w:color w:val="000000"/>
          <w:sz w:val="20"/>
          <w:szCs w:val="20"/>
        </w:rPr>
        <w:t xml:space="preserve">(« Debout »), </w:t>
      </w:r>
      <w:r w:rsidR="00C43FB5">
        <w:rPr>
          <w:rFonts w:ascii="ArialNarrow" w:hAnsi="ArialNarrow" w:cs="ArialNarrow"/>
          <w:color w:val="000000"/>
          <w:sz w:val="20"/>
          <w:szCs w:val="20"/>
        </w:rPr>
        <w:t xml:space="preserve">       </w:t>
      </w:r>
      <w:r>
        <w:rPr>
          <w:rFonts w:ascii="ArialNarrow" w:hAnsi="ArialNarrow" w:cs="ArialNarrow"/>
          <w:color w:val="000000"/>
          <w:sz w:val="20"/>
          <w:szCs w:val="20"/>
        </w:rPr>
        <w:t>« Couché », «Assis »</w:t>
      </w:r>
    </w:p>
    <w:p w:rsidR="00C43FB5" w:rsidRDefault="00C43FB5" w:rsidP="00C43FB5">
      <w:pPr>
        <w:autoSpaceDE w:val="0"/>
        <w:autoSpaceDN w:val="0"/>
        <w:adjustRightInd w:val="0"/>
        <w:spacing w:after="0" w:line="240" w:lineRule="auto"/>
        <w:jc w:val="both"/>
        <w:rPr>
          <w:rFonts w:ascii="ArialNarrow,Bold" w:hAnsi="ArialNarrow,Bold" w:cs="ArialNarrow,Bold"/>
          <w:b/>
          <w:bCs/>
          <w:color w:val="000000"/>
          <w:sz w:val="20"/>
          <w:szCs w:val="20"/>
        </w:rPr>
      </w:pPr>
    </w:p>
    <w:p w:rsidR="00CA11DF" w:rsidRDefault="00CA11DF" w:rsidP="00C43FB5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ascii="ArialNarrow,Bold" w:hAnsi="ArialNarrow,Bold" w:cs="ArialNarrow,Bold"/>
          <w:b/>
          <w:bCs/>
          <w:color w:val="000000"/>
          <w:sz w:val="20"/>
          <w:szCs w:val="20"/>
        </w:rPr>
        <w:t xml:space="preserve">Réalisation : </w:t>
      </w:r>
      <w:r>
        <w:rPr>
          <w:rFonts w:ascii="ArialNarrow" w:hAnsi="ArialNarrow" w:cs="ArialNarrow"/>
          <w:color w:val="000000"/>
          <w:sz w:val="20"/>
          <w:szCs w:val="20"/>
        </w:rPr>
        <w:t>Le chien est envoyé dans un carré de 3 m x 3 m dont le centre est situé à</w:t>
      </w:r>
      <w:r w:rsidR="00C43FB5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environ 15 m du point de départ. Quand le chien arrive dans le carré, le conducteur</w:t>
      </w:r>
      <w:r w:rsidR="00C43FB5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commande "</w:t>
      </w:r>
      <w:proofErr w:type="gramStart"/>
      <w:r>
        <w:rPr>
          <w:rFonts w:ascii="ArialNarrow" w:hAnsi="ArialNarrow" w:cs="ArialNarrow"/>
          <w:color w:val="000000"/>
          <w:sz w:val="20"/>
          <w:szCs w:val="20"/>
        </w:rPr>
        <w:t>couché</w:t>
      </w:r>
      <w:proofErr w:type="gramEnd"/>
      <w:r>
        <w:rPr>
          <w:rFonts w:ascii="ArialNarrow" w:hAnsi="ArialNarrow" w:cs="ArialNarrow"/>
          <w:color w:val="000000"/>
          <w:sz w:val="20"/>
          <w:szCs w:val="20"/>
        </w:rPr>
        <w:t>". Le carré ne doit pas être situé à moins de 3-5 m du bord du terrain; le</w:t>
      </w:r>
      <w:r w:rsidR="00C43FB5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carré est matérialisé par des cônes aux quatre coins. Des lignes visibles (ruban, craie,...)</w:t>
      </w:r>
      <w:r w:rsidR="00C43FB5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devront relier les cônes par l'extérieur. Le conducteur sur ordre du commissaire vient se</w:t>
      </w:r>
      <w:r w:rsidR="00C43FB5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placer à côté du chien et sur ordre commande "assis" (cf. figure en appendice). Un</w:t>
      </w:r>
      <w:r w:rsidR="00C43FB5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commandement de blocage "debout" peut être donné avant le "couché".</w:t>
      </w:r>
    </w:p>
    <w:p w:rsidR="00C43FB5" w:rsidRDefault="00C43FB5" w:rsidP="00C43FB5">
      <w:pPr>
        <w:autoSpaceDE w:val="0"/>
        <w:autoSpaceDN w:val="0"/>
        <w:adjustRightInd w:val="0"/>
        <w:spacing w:after="0" w:line="240" w:lineRule="auto"/>
        <w:jc w:val="both"/>
        <w:rPr>
          <w:rFonts w:ascii="ArialNarrow,Bold" w:hAnsi="ArialNarrow,Bold" w:cs="ArialNarrow,Bold"/>
          <w:b/>
          <w:bCs/>
          <w:color w:val="000000"/>
          <w:sz w:val="20"/>
          <w:szCs w:val="20"/>
        </w:rPr>
      </w:pPr>
    </w:p>
    <w:p w:rsidR="00CA11DF" w:rsidRDefault="00CA11DF" w:rsidP="00C43FB5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ascii="ArialNarrow,Bold" w:hAnsi="ArialNarrow,Bold" w:cs="ArialNarrow,Bold"/>
          <w:b/>
          <w:bCs/>
          <w:color w:val="000000"/>
          <w:sz w:val="20"/>
          <w:szCs w:val="20"/>
        </w:rPr>
        <w:t xml:space="preserve">Directives de jugement : </w:t>
      </w:r>
      <w:r>
        <w:rPr>
          <w:rFonts w:ascii="ArialNarrow" w:hAnsi="ArialNarrow" w:cs="ArialNarrow"/>
          <w:color w:val="000000"/>
          <w:sz w:val="20"/>
          <w:szCs w:val="20"/>
        </w:rPr>
        <w:t>Le juge notera la volonté du chien à obéir, sa rapidité et le fait</w:t>
      </w:r>
      <w:r w:rsidR="00C43FB5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d'aller droit vers le carré. Pour obtenir 10 points, le conducteur ne doit pas donner plus de 4</w:t>
      </w:r>
      <w:r w:rsidR="00C43FB5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ordres, le 4</w:t>
      </w:r>
      <w:r>
        <w:rPr>
          <w:rFonts w:ascii="ArialNarrow" w:hAnsi="ArialNarrow" w:cs="ArialNarrow"/>
          <w:color w:val="000000"/>
          <w:sz w:val="13"/>
          <w:szCs w:val="13"/>
        </w:rPr>
        <w:t xml:space="preserve">ème </w:t>
      </w:r>
      <w:r>
        <w:rPr>
          <w:rFonts w:ascii="ArialNarrow" w:hAnsi="ArialNarrow" w:cs="ArialNarrow"/>
          <w:color w:val="000000"/>
          <w:sz w:val="20"/>
          <w:szCs w:val="20"/>
        </w:rPr>
        <w:t>étant l'ordre d'arrêt dans le carré ("debout" ou "reste"). Le chien doit suivre</w:t>
      </w:r>
      <w:r w:rsidR="00C43FB5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les ordres même si un commandement "debout" est donné dans le carré. Il est possible</w:t>
      </w:r>
      <w:r w:rsidR="00C43FB5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 xml:space="preserve">d'employer uniquement le commandement "couché" dans le carré et </w:t>
      </w:r>
      <w:r>
        <w:rPr>
          <w:rFonts w:ascii="ArialNarrow" w:hAnsi="ArialNarrow" w:cs="ArialNarrow"/>
          <w:color w:val="000000"/>
          <w:sz w:val="20"/>
          <w:szCs w:val="20"/>
        </w:rPr>
        <w:lastRenderedPageBreak/>
        <w:t>d'utiliser seulement 3</w:t>
      </w:r>
      <w:r w:rsidR="00C43FB5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ordres. Si le chien se déplace très lentement, la note maximale est 7.</w:t>
      </w:r>
    </w:p>
    <w:p w:rsidR="00C43FB5" w:rsidRDefault="00CA11DF" w:rsidP="00C43FB5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ascii="ArialNarrow" w:hAnsi="ArialNarrow" w:cs="ArialNarrow"/>
          <w:color w:val="000000"/>
          <w:sz w:val="20"/>
          <w:szCs w:val="20"/>
        </w:rPr>
        <w:t>Si le chien exécute de lui-même, les points sont réduits. Si le conducteur se déplace vers</w:t>
      </w:r>
      <w:r w:rsidR="00C43FB5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l'avant (fait des pas dans n'importe quelle direction) en donnant les ordres, l'exercice est</w:t>
      </w:r>
      <w:r w:rsidR="00C43FB5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raté (0 point).</w:t>
      </w:r>
    </w:p>
    <w:p w:rsidR="00CA11DF" w:rsidRDefault="00CA11DF" w:rsidP="00C43FB5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ascii="ArialNarrow" w:hAnsi="ArialNarrow" w:cs="ArialNarrow"/>
          <w:color w:val="000000"/>
          <w:sz w:val="20"/>
          <w:szCs w:val="20"/>
        </w:rPr>
        <w:t>Si le conducteur manifeste un excès d'actions (langage corporel), la note maximale sera 8.</w:t>
      </w:r>
    </w:p>
    <w:p w:rsidR="00CA11DF" w:rsidRDefault="00CA11DF" w:rsidP="00C43FB5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ascii="ArialNarrow" w:hAnsi="ArialNarrow" w:cs="ArialNarrow"/>
          <w:color w:val="000000"/>
          <w:sz w:val="20"/>
          <w:szCs w:val="20"/>
        </w:rPr>
        <w:t>Pour obtenir des points, tout le corps du chien, à l'exception de la queue, doit être dans le</w:t>
      </w:r>
      <w:r w:rsidR="00C43FB5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carré. Si le chien s'assoit ou se couche en dehors du carré, il ne peut recevoir d'autres</w:t>
      </w:r>
      <w:r w:rsidR="00C43FB5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ordres. L'exercice est raté si le chien sort du carré avant la fin.</w:t>
      </w:r>
    </w:p>
    <w:p w:rsidR="00CA11DF" w:rsidRDefault="00CA11DF" w:rsidP="00C43FB5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ascii="ArialNarrow" w:hAnsi="ArialNarrow" w:cs="ArialNarrow"/>
          <w:color w:val="000000"/>
          <w:sz w:val="20"/>
          <w:szCs w:val="20"/>
        </w:rPr>
        <w:t>Si le chien rampe dans le carré, la note maximale est 7. Si le chien change de position avant</w:t>
      </w:r>
      <w:r w:rsidR="00C43FB5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que le conducteur l'ait rejoint, la note maximale est 6.</w:t>
      </w:r>
    </w:p>
    <w:p w:rsidR="00CA11DF" w:rsidRDefault="00CA11DF" w:rsidP="00C43FB5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ascii="ArialNarrow" w:hAnsi="ArialNarrow" w:cs="ArialNarrow"/>
          <w:color w:val="000000"/>
          <w:sz w:val="20"/>
          <w:szCs w:val="20"/>
        </w:rPr>
        <w:t>L'exercice est raté si le commandement "debout" ou "couché" doit être répété une 3</w:t>
      </w:r>
      <w:r>
        <w:rPr>
          <w:rFonts w:ascii="ArialNarrow" w:hAnsi="ArialNarrow" w:cs="ArialNarrow"/>
          <w:color w:val="000000"/>
          <w:sz w:val="13"/>
          <w:szCs w:val="13"/>
        </w:rPr>
        <w:t xml:space="preserve">ème </w:t>
      </w:r>
      <w:r>
        <w:rPr>
          <w:rFonts w:ascii="ArialNarrow" w:hAnsi="ArialNarrow" w:cs="ArialNarrow"/>
          <w:color w:val="000000"/>
          <w:sz w:val="20"/>
          <w:szCs w:val="20"/>
        </w:rPr>
        <w:t>fois.</w:t>
      </w:r>
    </w:p>
    <w:p w:rsidR="00CA11DF" w:rsidRDefault="00CA11DF" w:rsidP="00C43FB5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ascii="ArialNarrow" w:hAnsi="ArialNarrow" w:cs="ArialNarrow"/>
          <w:color w:val="000000"/>
          <w:sz w:val="20"/>
          <w:szCs w:val="20"/>
        </w:rPr>
        <w:t>La pénalité pour un ordre supplémentaire dépend de son intensité et de la volonté du chien</w:t>
      </w:r>
      <w:r w:rsidR="00C43FB5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à obéir. La note maximale est 8, si le chien s'assoit ou se lève avant l'ordre "assis" quand le</w:t>
      </w:r>
      <w:r w:rsidR="00C43FB5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conducteur est à côté du chien.</w:t>
      </w:r>
    </w:p>
    <w:p w:rsidR="00C43FB5" w:rsidRDefault="00CA11DF" w:rsidP="00C43FB5">
      <w:pPr>
        <w:autoSpaceDE w:val="0"/>
        <w:autoSpaceDN w:val="0"/>
        <w:adjustRightInd w:val="0"/>
        <w:spacing w:after="0" w:line="240" w:lineRule="auto"/>
        <w:jc w:val="both"/>
        <w:rPr>
          <w:rFonts w:ascii="ArialNarrow,Bold" w:hAnsi="ArialNarrow,Bold" w:cs="ArialNarrow,Bold"/>
          <w:b/>
          <w:bCs/>
          <w:color w:val="000000"/>
          <w:sz w:val="20"/>
          <w:szCs w:val="20"/>
        </w:rPr>
      </w:pPr>
      <w:r>
        <w:rPr>
          <w:rFonts w:ascii="ArialNarrow" w:hAnsi="ArialNarrow" w:cs="ArialNarrow"/>
          <w:color w:val="000000"/>
          <w:sz w:val="20"/>
          <w:szCs w:val="20"/>
        </w:rPr>
        <w:t>Il n'est pas autorisé de montrer des directions au chien au point de départ ou de lui montrer</w:t>
      </w:r>
      <w:r w:rsidR="00C43FB5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le carré avant l'exercice: cela se traduit par un exercice raté (0 point).</w:t>
      </w:r>
      <w:r w:rsidRPr="00CA11DF">
        <w:rPr>
          <w:rFonts w:ascii="ArialNarrow,Bold" w:hAnsi="ArialNarrow,Bold" w:cs="ArialNarrow,Bold"/>
          <w:b/>
          <w:bCs/>
          <w:color w:val="000000"/>
          <w:sz w:val="20"/>
          <w:szCs w:val="20"/>
        </w:rPr>
        <w:t xml:space="preserve"> </w:t>
      </w:r>
    </w:p>
    <w:p w:rsidR="00C43FB5" w:rsidRDefault="00C43FB5" w:rsidP="00C43FB5">
      <w:pPr>
        <w:autoSpaceDE w:val="0"/>
        <w:autoSpaceDN w:val="0"/>
        <w:adjustRightInd w:val="0"/>
        <w:spacing w:after="0" w:line="240" w:lineRule="auto"/>
        <w:jc w:val="both"/>
        <w:rPr>
          <w:rFonts w:ascii="ArialNarrow,Bold" w:hAnsi="ArialNarrow,Bold" w:cs="ArialNarrow,Bold"/>
          <w:b/>
          <w:bCs/>
          <w:color w:val="000000"/>
          <w:sz w:val="20"/>
          <w:szCs w:val="20"/>
        </w:rPr>
      </w:pPr>
    </w:p>
    <w:p w:rsidR="00C43FB5" w:rsidRDefault="00C43FB5" w:rsidP="00C43FB5">
      <w:pPr>
        <w:autoSpaceDE w:val="0"/>
        <w:autoSpaceDN w:val="0"/>
        <w:adjustRightInd w:val="0"/>
        <w:spacing w:after="0" w:line="240" w:lineRule="auto"/>
        <w:jc w:val="both"/>
        <w:rPr>
          <w:rFonts w:ascii="ArialNarrow,Bold" w:hAnsi="ArialNarrow,Bold" w:cs="ArialNarrow,Bold"/>
          <w:b/>
          <w:bCs/>
          <w:color w:val="000000"/>
          <w:sz w:val="20"/>
          <w:szCs w:val="20"/>
        </w:rPr>
      </w:pPr>
    </w:p>
    <w:p w:rsidR="00CA11DF" w:rsidRDefault="00CA11DF" w:rsidP="00C43FB5">
      <w:pPr>
        <w:autoSpaceDE w:val="0"/>
        <w:autoSpaceDN w:val="0"/>
        <w:adjustRightInd w:val="0"/>
        <w:spacing w:after="0" w:line="240" w:lineRule="auto"/>
        <w:jc w:val="both"/>
        <w:rPr>
          <w:rFonts w:ascii="ArialNarrow,Bold" w:hAnsi="ArialNarrow,Bold" w:cs="ArialNarrow,Bold"/>
          <w:b/>
          <w:bCs/>
          <w:color w:val="000000"/>
          <w:sz w:val="20"/>
          <w:szCs w:val="20"/>
        </w:rPr>
      </w:pPr>
      <w:r>
        <w:rPr>
          <w:rFonts w:ascii="ArialNarrow,Bold" w:hAnsi="ArialNarrow,Bold" w:cs="ArialNarrow,Bold"/>
          <w:b/>
          <w:bCs/>
          <w:color w:val="000000"/>
          <w:sz w:val="20"/>
          <w:szCs w:val="20"/>
        </w:rPr>
        <w:t xml:space="preserve">Exercice 7 – Rapport d’objet. </w:t>
      </w:r>
      <w:proofErr w:type="spellStart"/>
      <w:r>
        <w:rPr>
          <w:rFonts w:ascii="ArialNarrow,Bold" w:hAnsi="ArialNarrow,Bold" w:cs="ArialNarrow,Bold"/>
          <w:b/>
          <w:bCs/>
          <w:color w:val="000000"/>
          <w:sz w:val="20"/>
          <w:szCs w:val="20"/>
        </w:rPr>
        <w:t>Coeff</w:t>
      </w:r>
      <w:proofErr w:type="spellEnd"/>
      <w:r>
        <w:rPr>
          <w:rFonts w:ascii="ArialNarrow,Bold" w:hAnsi="ArialNarrow,Bold" w:cs="ArialNarrow,Bold"/>
          <w:b/>
          <w:bCs/>
          <w:color w:val="000000"/>
          <w:sz w:val="20"/>
          <w:szCs w:val="20"/>
        </w:rPr>
        <w:t>. 3</w:t>
      </w:r>
    </w:p>
    <w:p w:rsidR="00C43FB5" w:rsidRDefault="00C43FB5" w:rsidP="00C43FB5">
      <w:pPr>
        <w:autoSpaceDE w:val="0"/>
        <w:autoSpaceDN w:val="0"/>
        <w:adjustRightInd w:val="0"/>
        <w:spacing w:after="0" w:line="240" w:lineRule="auto"/>
        <w:jc w:val="both"/>
        <w:rPr>
          <w:rFonts w:ascii="ArialNarrow,Bold" w:hAnsi="ArialNarrow,Bold" w:cs="ArialNarrow,Bold"/>
          <w:b/>
          <w:bCs/>
          <w:color w:val="000000"/>
          <w:sz w:val="20"/>
          <w:szCs w:val="20"/>
        </w:rPr>
      </w:pPr>
    </w:p>
    <w:p w:rsidR="00CA11DF" w:rsidRDefault="00CA11DF" w:rsidP="00C43FB5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ascii="ArialNarrow,Bold" w:hAnsi="ArialNarrow,Bold" w:cs="ArialNarrow,Bold"/>
          <w:b/>
          <w:bCs/>
          <w:color w:val="000000"/>
          <w:sz w:val="20"/>
          <w:szCs w:val="20"/>
        </w:rPr>
        <w:t xml:space="preserve">Commandements : </w:t>
      </w:r>
      <w:r>
        <w:rPr>
          <w:rFonts w:ascii="ArialNarrow,BoldItalic" w:hAnsi="ArialNarrow,BoldItalic" w:cs="ArialNarrow,BoldItalic"/>
          <w:b/>
          <w:bCs/>
          <w:i/>
          <w:iCs/>
          <w:color w:val="000000"/>
          <w:sz w:val="20"/>
          <w:szCs w:val="20"/>
        </w:rPr>
        <w:t>(voir article 5.9.f</w:t>
      </w:r>
      <w:proofErr w:type="gramStart"/>
      <w:r>
        <w:rPr>
          <w:rFonts w:ascii="ArialNarrow,BoldItalic" w:hAnsi="ArialNarrow,BoldItalic" w:cs="ArialNarrow,BoldItalic"/>
          <w:b/>
          <w:bCs/>
          <w:i/>
          <w:iCs/>
          <w:color w:val="000000"/>
          <w:sz w:val="20"/>
          <w:szCs w:val="20"/>
        </w:rPr>
        <w:t>)</w:t>
      </w:r>
      <w:r>
        <w:rPr>
          <w:rFonts w:ascii="ArialNarrow" w:hAnsi="ArialNarrow" w:cs="ArialNarrow"/>
          <w:color w:val="000000"/>
          <w:sz w:val="20"/>
          <w:szCs w:val="20"/>
        </w:rPr>
        <w:t>«</w:t>
      </w:r>
      <w:proofErr w:type="gramEnd"/>
      <w:r>
        <w:rPr>
          <w:rFonts w:ascii="ArialNarrow" w:hAnsi="ArialNarrow" w:cs="ArialNarrow"/>
          <w:color w:val="000000"/>
          <w:sz w:val="20"/>
          <w:szCs w:val="20"/>
        </w:rPr>
        <w:t xml:space="preserve"> Apporte », « Donne », « Au pied »</w:t>
      </w:r>
    </w:p>
    <w:p w:rsidR="00C43FB5" w:rsidRDefault="00C43FB5" w:rsidP="00C43FB5">
      <w:pPr>
        <w:autoSpaceDE w:val="0"/>
        <w:autoSpaceDN w:val="0"/>
        <w:adjustRightInd w:val="0"/>
        <w:spacing w:after="0" w:line="240" w:lineRule="auto"/>
        <w:jc w:val="both"/>
        <w:rPr>
          <w:rFonts w:ascii="ArialNarrow,Bold" w:hAnsi="ArialNarrow,Bold" w:cs="ArialNarrow,Bold"/>
          <w:b/>
          <w:bCs/>
          <w:color w:val="000000"/>
          <w:sz w:val="20"/>
          <w:szCs w:val="20"/>
        </w:rPr>
      </w:pPr>
    </w:p>
    <w:p w:rsidR="00CA11DF" w:rsidRDefault="00CA11DF" w:rsidP="00C43FB5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ascii="ArialNarrow,Bold" w:hAnsi="ArialNarrow,Bold" w:cs="ArialNarrow,Bold"/>
          <w:b/>
          <w:bCs/>
          <w:color w:val="000000"/>
          <w:sz w:val="20"/>
          <w:szCs w:val="20"/>
        </w:rPr>
        <w:t xml:space="preserve">Réalisation : </w:t>
      </w:r>
      <w:r>
        <w:rPr>
          <w:rFonts w:ascii="ArialNarrow" w:hAnsi="ArialNarrow" w:cs="ArialNarrow"/>
          <w:color w:val="000000"/>
          <w:sz w:val="20"/>
          <w:szCs w:val="20"/>
        </w:rPr>
        <w:t>Le commissaire annonce le début de l'exercice et tend l'haltère en bois au</w:t>
      </w:r>
      <w:r w:rsidR="00C43FB5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conducteur. Sur ordre du commissaire, le conducteur lance l'objet à 10 mètres environ.</w:t>
      </w:r>
    </w:p>
    <w:p w:rsidR="00CA11DF" w:rsidRDefault="00CA11DF" w:rsidP="00C43FB5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ascii="ArialNarrow" w:hAnsi="ArialNarrow" w:cs="ArialNarrow"/>
          <w:color w:val="000000"/>
          <w:sz w:val="20"/>
          <w:szCs w:val="20"/>
        </w:rPr>
        <w:t>Quand il en reçoit l'ordre, le conducteur demande au chien de rapporter l'haltère. Trois</w:t>
      </w:r>
      <w:r w:rsidR="00C43FB5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tailles d'objet doivent être disponibles, la taille devrait être adaptée à celle du chien mais le</w:t>
      </w:r>
      <w:r w:rsidR="00C43FB5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conducteur a le droit de choisir n'importe quelle taille. L'objet le plus gros ne doit pas peser</w:t>
      </w:r>
      <w:r w:rsidR="00C43FB5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plus de 450 g.</w:t>
      </w:r>
    </w:p>
    <w:p w:rsidR="00C43FB5" w:rsidRDefault="00C43FB5" w:rsidP="00C43FB5">
      <w:pPr>
        <w:autoSpaceDE w:val="0"/>
        <w:autoSpaceDN w:val="0"/>
        <w:adjustRightInd w:val="0"/>
        <w:spacing w:after="0" w:line="240" w:lineRule="auto"/>
        <w:jc w:val="both"/>
        <w:rPr>
          <w:rFonts w:ascii="ArialNarrow,Bold" w:hAnsi="ArialNarrow,Bold" w:cs="ArialNarrow,Bold"/>
          <w:b/>
          <w:bCs/>
          <w:color w:val="000000"/>
          <w:sz w:val="20"/>
          <w:szCs w:val="20"/>
        </w:rPr>
      </w:pPr>
    </w:p>
    <w:p w:rsidR="00CA11DF" w:rsidRDefault="00CA11DF" w:rsidP="00C43FB5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ascii="ArialNarrow,Bold" w:hAnsi="ArialNarrow,Bold" w:cs="ArialNarrow,Bold"/>
          <w:b/>
          <w:bCs/>
          <w:color w:val="000000"/>
          <w:sz w:val="20"/>
          <w:szCs w:val="20"/>
        </w:rPr>
        <w:t xml:space="preserve">Directives de jugement : </w:t>
      </w:r>
      <w:r>
        <w:rPr>
          <w:rFonts w:ascii="ArialNarrow" w:hAnsi="ArialNarrow" w:cs="ArialNarrow"/>
          <w:color w:val="000000"/>
          <w:sz w:val="20"/>
          <w:szCs w:val="20"/>
        </w:rPr>
        <w:t>L'accent doit être porté sur la volonté du chien à suivre les</w:t>
      </w:r>
      <w:r w:rsidR="00C43FB5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ordres, la vitesse et le fait de prendre le plus court chemin, à l'aller comme au retour.</w:t>
      </w:r>
    </w:p>
    <w:p w:rsidR="00CA11DF" w:rsidRDefault="00CA11DF" w:rsidP="00C43FB5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ascii="ArialNarrow,Italic" w:hAnsi="ArialNarrow,Italic" w:cs="ArialNarrow,Italic"/>
          <w:i/>
          <w:iCs/>
          <w:color w:val="000000"/>
          <w:sz w:val="20"/>
          <w:szCs w:val="20"/>
        </w:rPr>
        <w:lastRenderedPageBreak/>
        <w:t xml:space="preserve">Lâcher de l'haltère : </w:t>
      </w:r>
      <w:r>
        <w:rPr>
          <w:rFonts w:ascii="ArialNarrow" w:hAnsi="ArialNarrow" w:cs="ArialNarrow"/>
          <w:color w:val="000000"/>
          <w:sz w:val="20"/>
          <w:szCs w:val="20"/>
        </w:rPr>
        <w:t>Si le chien lâche l'objet mais le reprend de lui-même, la note maximale</w:t>
      </w:r>
      <w:r w:rsidR="002D5522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est 7. Si un ordre "apporte" supplémentaire est nécessaire, la note est de 6 points</w:t>
      </w:r>
      <w:r w:rsidR="002D5522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maximum. Si le chien lâche l'objet à côté du conducteur et que celui-ci peut le prendre sans</w:t>
      </w:r>
      <w:r w:rsidR="002D5522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faire un pas, la note tombe à 5 points maximum à condition que le chien prenne la bonne</w:t>
      </w:r>
    </w:p>
    <w:p w:rsidR="00CA11DF" w:rsidRDefault="00CA11DF" w:rsidP="00C43FB5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color w:val="000000"/>
          <w:sz w:val="20"/>
          <w:szCs w:val="20"/>
        </w:rPr>
      </w:pPr>
      <w:proofErr w:type="gramStart"/>
      <w:r>
        <w:rPr>
          <w:rFonts w:ascii="ArialNarrow" w:hAnsi="ArialNarrow" w:cs="ArialNarrow"/>
          <w:color w:val="000000"/>
          <w:sz w:val="20"/>
          <w:szCs w:val="20"/>
        </w:rPr>
        <w:t>position</w:t>
      </w:r>
      <w:proofErr w:type="gramEnd"/>
      <w:r>
        <w:rPr>
          <w:rFonts w:ascii="ArialNarrow" w:hAnsi="ArialNarrow" w:cs="ArialNarrow"/>
          <w:color w:val="000000"/>
          <w:sz w:val="20"/>
          <w:szCs w:val="20"/>
        </w:rPr>
        <w:t xml:space="preserve"> de base. Si l'objet tombe par la négligence du conducteur après l'ordre de remise,</w:t>
      </w:r>
      <w:r w:rsidR="002D5522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la note maximale est 7.</w:t>
      </w:r>
    </w:p>
    <w:p w:rsidR="00CA11DF" w:rsidRDefault="00CA11DF" w:rsidP="00C43FB5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ascii="ArialNarrow,Italic" w:hAnsi="ArialNarrow,Italic" w:cs="ArialNarrow,Italic"/>
          <w:i/>
          <w:iCs/>
          <w:color w:val="000000"/>
          <w:sz w:val="20"/>
          <w:szCs w:val="20"/>
        </w:rPr>
        <w:t xml:space="preserve">Mâchonner ou mordre l'haltère : </w:t>
      </w:r>
      <w:r>
        <w:rPr>
          <w:rFonts w:ascii="ArialNarrow" w:hAnsi="ArialNarrow" w:cs="ArialNarrow"/>
          <w:color w:val="000000"/>
          <w:sz w:val="20"/>
          <w:szCs w:val="20"/>
        </w:rPr>
        <w:t xml:space="preserve">Si le </w:t>
      </w:r>
      <w:proofErr w:type="spellStart"/>
      <w:r>
        <w:rPr>
          <w:rFonts w:ascii="ArialNarrow" w:hAnsi="ArialNarrow" w:cs="ArialNarrow"/>
          <w:color w:val="000000"/>
          <w:sz w:val="20"/>
          <w:szCs w:val="20"/>
        </w:rPr>
        <w:t>mâchonnage</w:t>
      </w:r>
      <w:proofErr w:type="spellEnd"/>
      <w:r>
        <w:rPr>
          <w:rFonts w:ascii="ArialNarrow" w:hAnsi="ArialNarrow" w:cs="ArialNarrow"/>
          <w:color w:val="000000"/>
          <w:sz w:val="20"/>
          <w:szCs w:val="20"/>
        </w:rPr>
        <w:t xml:space="preserve"> est important, un maximum de 5 points</w:t>
      </w:r>
      <w:r w:rsidR="002D5522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 xml:space="preserve">peut être octroyé. Un </w:t>
      </w:r>
      <w:proofErr w:type="spellStart"/>
      <w:r>
        <w:rPr>
          <w:rFonts w:ascii="ArialNarrow" w:hAnsi="ArialNarrow" w:cs="ArialNarrow"/>
          <w:color w:val="000000"/>
          <w:sz w:val="20"/>
          <w:szCs w:val="20"/>
        </w:rPr>
        <w:t>mâchonnage</w:t>
      </w:r>
      <w:proofErr w:type="spellEnd"/>
      <w:r>
        <w:rPr>
          <w:rFonts w:ascii="ArialNarrow" w:hAnsi="ArialNarrow" w:cs="ArialNarrow"/>
          <w:color w:val="000000"/>
          <w:sz w:val="20"/>
          <w:szCs w:val="20"/>
        </w:rPr>
        <w:t xml:space="preserve"> très important ou la rupture de l'objet entraîne le raté de</w:t>
      </w:r>
      <w:r w:rsidR="002D5522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l'exercice (0 point).</w:t>
      </w:r>
    </w:p>
    <w:p w:rsidR="00CA11DF" w:rsidRDefault="00CA11DF" w:rsidP="00C43FB5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ascii="ArialNarrow" w:hAnsi="ArialNarrow" w:cs="ArialNarrow"/>
          <w:color w:val="000000"/>
          <w:sz w:val="20"/>
          <w:szCs w:val="20"/>
        </w:rPr>
        <w:t>Aucune pénalité ne sera cependant appliquée si le chien prend une meilleure prise en</w:t>
      </w:r>
      <w:r w:rsidR="002D5522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gueule (une fois).</w:t>
      </w:r>
    </w:p>
    <w:p w:rsidR="002D5522" w:rsidRDefault="002D5522" w:rsidP="00C43FB5">
      <w:pPr>
        <w:autoSpaceDE w:val="0"/>
        <w:autoSpaceDN w:val="0"/>
        <w:adjustRightInd w:val="0"/>
        <w:spacing w:after="0" w:line="240" w:lineRule="auto"/>
        <w:jc w:val="both"/>
        <w:rPr>
          <w:rFonts w:ascii="ArialNarrow,Bold" w:hAnsi="ArialNarrow,Bold" w:cs="ArialNarrow,Bold"/>
          <w:b/>
          <w:bCs/>
          <w:color w:val="000000"/>
          <w:sz w:val="20"/>
          <w:szCs w:val="20"/>
        </w:rPr>
      </w:pPr>
    </w:p>
    <w:p w:rsidR="002D5522" w:rsidRDefault="002D5522" w:rsidP="00C43FB5">
      <w:pPr>
        <w:autoSpaceDE w:val="0"/>
        <w:autoSpaceDN w:val="0"/>
        <w:adjustRightInd w:val="0"/>
        <w:spacing w:after="0" w:line="240" w:lineRule="auto"/>
        <w:jc w:val="both"/>
        <w:rPr>
          <w:rFonts w:ascii="ArialNarrow,Bold" w:hAnsi="ArialNarrow,Bold" w:cs="ArialNarrow,Bold"/>
          <w:b/>
          <w:bCs/>
          <w:color w:val="000000"/>
          <w:sz w:val="20"/>
          <w:szCs w:val="20"/>
        </w:rPr>
      </w:pPr>
    </w:p>
    <w:p w:rsidR="00CA11DF" w:rsidRDefault="00CA11DF" w:rsidP="00C43FB5">
      <w:pPr>
        <w:autoSpaceDE w:val="0"/>
        <w:autoSpaceDN w:val="0"/>
        <w:adjustRightInd w:val="0"/>
        <w:spacing w:after="0" w:line="240" w:lineRule="auto"/>
        <w:jc w:val="both"/>
        <w:rPr>
          <w:rFonts w:ascii="ArialNarrow,Bold" w:hAnsi="ArialNarrow,Bold" w:cs="ArialNarrow,Bold"/>
          <w:b/>
          <w:bCs/>
          <w:color w:val="000000"/>
          <w:sz w:val="20"/>
          <w:szCs w:val="20"/>
        </w:rPr>
      </w:pPr>
      <w:r>
        <w:rPr>
          <w:rFonts w:ascii="ArialNarrow,Bold" w:hAnsi="ArialNarrow,Bold" w:cs="ArialNarrow,Bold"/>
          <w:b/>
          <w:bCs/>
          <w:color w:val="000000"/>
          <w:sz w:val="20"/>
          <w:szCs w:val="20"/>
        </w:rPr>
        <w:t xml:space="preserve">Exercice 8 – Positions à distance. </w:t>
      </w:r>
      <w:proofErr w:type="spellStart"/>
      <w:r>
        <w:rPr>
          <w:rFonts w:ascii="ArialNarrow,Bold" w:hAnsi="ArialNarrow,Bold" w:cs="ArialNarrow,Bold"/>
          <w:b/>
          <w:bCs/>
          <w:color w:val="000000"/>
          <w:sz w:val="20"/>
          <w:szCs w:val="20"/>
        </w:rPr>
        <w:t>Coeff</w:t>
      </w:r>
      <w:proofErr w:type="spellEnd"/>
      <w:r>
        <w:rPr>
          <w:rFonts w:ascii="ArialNarrow,Bold" w:hAnsi="ArialNarrow,Bold" w:cs="ArialNarrow,Bold"/>
          <w:b/>
          <w:bCs/>
          <w:color w:val="000000"/>
          <w:sz w:val="20"/>
          <w:szCs w:val="20"/>
        </w:rPr>
        <w:t>. 3</w:t>
      </w:r>
    </w:p>
    <w:p w:rsidR="002D5522" w:rsidRDefault="002D5522" w:rsidP="00C43FB5">
      <w:pPr>
        <w:autoSpaceDE w:val="0"/>
        <w:autoSpaceDN w:val="0"/>
        <w:adjustRightInd w:val="0"/>
        <w:spacing w:after="0" w:line="240" w:lineRule="auto"/>
        <w:jc w:val="both"/>
        <w:rPr>
          <w:rFonts w:ascii="ArialNarrow,Bold" w:hAnsi="ArialNarrow,Bold" w:cs="ArialNarrow,Bold"/>
          <w:b/>
          <w:bCs/>
          <w:color w:val="000000"/>
          <w:sz w:val="20"/>
          <w:szCs w:val="20"/>
        </w:rPr>
      </w:pPr>
    </w:p>
    <w:p w:rsidR="00CA11DF" w:rsidRDefault="00CA11DF" w:rsidP="00C43FB5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ascii="ArialNarrow,Bold" w:hAnsi="ArialNarrow,Bold" w:cs="ArialNarrow,Bold"/>
          <w:b/>
          <w:bCs/>
          <w:color w:val="000000"/>
          <w:sz w:val="20"/>
          <w:szCs w:val="20"/>
        </w:rPr>
        <w:t xml:space="preserve">Commandements : </w:t>
      </w:r>
      <w:r>
        <w:rPr>
          <w:rFonts w:ascii="ArialNarrow,BoldItalic" w:hAnsi="ArialNarrow,BoldItalic" w:cs="ArialNarrow,BoldItalic"/>
          <w:b/>
          <w:bCs/>
          <w:i/>
          <w:iCs/>
          <w:color w:val="000000"/>
          <w:sz w:val="20"/>
          <w:szCs w:val="20"/>
        </w:rPr>
        <w:t xml:space="preserve">(voir article 5.9.f) </w:t>
      </w:r>
      <w:r>
        <w:rPr>
          <w:rFonts w:ascii="ArialNarrow" w:hAnsi="ArialNarrow" w:cs="ArialNarrow"/>
          <w:color w:val="000000"/>
          <w:sz w:val="20"/>
          <w:szCs w:val="20"/>
        </w:rPr>
        <w:t xml:space="preserve">« </w:t>
      </w:r>
      <w:proofErr w:type="gramStart"/>
      <w:r>
        <w:rPr>
          <w:rFonts w:ascii="ArialNarrow" w:hAnsi="ArialNarrow" w:cs="ArialNarrow"/>
          <w:color w:val="000000"/>
          <w:sz w:val="20"/>
          <w:szCs w:val="20"/>
        </w:rPr>
        <w:t>Couché</w:t>
      </w:r>
      <w:proofErr w:type="gramEnd"/>
      <w:r>
        <w:rPr>
          <w:rFonts w:ascii="ArialNarrow" w:hAnsi="ArialNarrow" w:cs="ArialNarrow"/>
          <w:color w:val="000000"/>
          <w:sz w:val="20"/>
          <w:szCs w:val="20"/>
        </w:rPr>
        <w:t xml:space="preserve"> », « Reste », « Assis » et/ou gestes</w:t>
      </w:r>
    </w:p>
    <w:p w:rsidR="002D5522" w:rsidRDefault="002D5522" w:rsidP="00C43FB5">
      <w:pPr>
        <w:autoSpaceDE w:val="0"/>
        <w:autoSpaceDN w:val="0"/>
        <w:adjustRightInd w:val="0"/>
        <w:spacing w:after="0" w:line="240" w:lineRule="auto"/>
        <w:jc w:val="both"/>
        <w:rPr>
          <w:rFonts w:ascii="ArialNarrow,Bold" w:hAnsi="ArialNarrow,Bold" w:cs="ArialNarrow,Bold"/>
          <w:b/>
          <w:bCs/>
          <w:color w:val="000000"/>
          <w:sz w:val="20"/>
          <w:szCs w:val="20"/>
        </w:rPr>
      </w:pPr>
    </w:p>
    <w:p w:rsidR="00CA11DF" w:rsidRDefault="00CA11DF" w:rsidP="00C43FB5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ascii="ArialNarrow,Bold" w:hAnsi="ArialNarrow,Bold" w:cs="ArialNarrow,Bold"/>
          <w:b/>
          <w:bCs/>
          <w:color w:val="000000"/>
          <w:sz w:val="20"/>
          <w:szCs w:val="20"/>
        </w:rPr>
        <w:t xml:space="preserve">Réalisation : </w:t>
      </w:r>
      <w:r>
        <w:rPr>
          <w:rFonts w:ascii="ArialNarrow" w:hAnsi="ArialNarrow" w:cs="ArialNarrow"/>
          <w:color w:val="000000"/>
          <w:sz w:val="20"/>
          <w:szCs w:val="20"/>
        </w:rPr>
        <w:t>Le conducteur fait coucher son chien sur ordre du commissaire au départ. Le</w:t>
      </w:r>
      <w:r w:rsidR="002D5522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conducteur quitte son chien et s'avance vers le point prévu à environ 5 m face au chien. Le</w:t>
      </w:r>
      <w:r w:rsidR="002D5522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chien doit changer 4 fois de position (assis, couché), mais rester à l'emplacement de départ.</w:t>
      </w:r>
    </w:p>
    <w:p w:rsidR="00CA11DF" w:rsidRDefault="00CA11DF" w:rsidP="00C43FB5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ascii="ArialNarrow" w:hAnsi="ArialNarrow" w:cs="ArialNarrow"/>
          <w:color w:val="000000"/>
          <w:sz w:val="20"/>
          <w:szCs w:val="20"/>
        </w:rPr>
        <w:t>L'ordre des positions doit être: assis, couché (2 fois) et ainsi le dernier ordre de changement</w:t>
      </w:r>
      <w:r w:rsidR="002D5522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sera "couché". Le commissaire montrera au conducteur l'ordre de changement de position</w:t>
      </w:r>
      <w:r w:rsidR="002D5522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sur un panneau ou écran électrique. Le commissaire ne devra pas voir le chien en donnant</w:t>
      </w:r>
      <w:r w:rsidR="002D5522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les instructions et restera à une distance d'environ 3 à 5 m du chien; le commissaire</w:t>
      </w:r>
      <w:r w:rsidR="002D5522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changera la position toutes les 3 secondes. Le conducteur pourra utiliser voix et signaux de</w:t>
      </w:r>
      <w:r w:rsidR="002D5522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la main (les gestes devront être brefs et simultanés).</w:t>
      </w:r>
    </w:p>
    <w:p w:rsidR="00CA11DF" w:rsidRDefault="00CA11DF" w:rsidP="00C43FB5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ascii="ArialNarrow" w:hAnsi="ArialNarrow" w:cs="ArialNarrow"/>
          <w:color w:val="000000"/>
          <w:sz w:val="20"/>
          <w:szCs w:val="20"/>
        </w:rPr>
        <w:t>Après le dernier ordre, le conducteur retourne, sur ordre, à côté du chien et le fait asseoir</w:t>
      </w:r>
      <w:r w:rsidR="002D5522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(sur ordre).Une limite est marquée derrière le chien par une ligne imaginaire reliant 2</w:t>
      </w:r>
      <w:r w:rsidR="002D5522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marqueurs.</w:t>
      </w:r>
    </w:p>
    <w:p w:rsidR="002D5522" w:rsidRDefault="002D5522" w:rsidP="00C43FB5">
      <w:pPr>
        <w:autoSpaceDE w:val="0"/>
        <w:autoSpaceDN w:val="0"/>
        <w:adjustRightInd w:val="0"/>
        <w:spacing w:after="0" w:line="240" w:lineRule="auto"/>
        <w:jc w:val="both"/>
        <w:rPr>
          <w:rFonts w:ascii="ArialNarrow,Bold" w:hAnsi="ArialNarrow,Bold" w:cs="ArialNarrow,Bold"/>
          <w:b/>
          <w:bCs/>
          <w:color w:val="000000"/>
          <w:sz w:val="20"/>
          <w:szCs w:val="20"/>
        </w:rPr>
      </w:pPr>
    </w:p>
    <w:p w:rsidR="00CA11DF" w:rsidRDefault="00CA11DF" w:rsidP="00C43FB5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ascii="ArialNarrow,Bold" w:hAnsi="ArialNarrow,Bold" w:cs="ArialNarrow,Bold"/>
          <w:b/>
          <w:bCs/>
          <w:color w:val="000000"/>
          <w:sz w:val="20"/>
          <w:szCs w:val="20"/>
        </w:rPr>
        <w:t xml:space="preserve">Directives de jugement : </w:t>
      </w:r>
      <w:r>
        <w:rPr>
          <w:rFonts w:ascii="ArialNarrow" w:hAnsi="ArialNarrow" w:cs="ArialNarrow"/>
          <w:color w:val="000000"/>
          <w:sz w:val="20"/>
          <w:szCs w:val="20"/>
        </w:rPr>
        <w:t>Le juge notera la vitesse d'exécution, la précision et la tenue des</w:t>
      </w:r>
      <w:r w:rsidR="002D5522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positions et la distance d'avancée (ou de recul) du chien. Pour avoir des points, le chien ne</w:t>
      </w:r>
      <w:r w:rsidR="002D5522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 xml:space="preserve">doit pas bouger plus de sa </w:t>
      </w:r>
      <w:r>
        <w:rPr>
          <w:rFonts w:ascii="ArialNarrow" w:hAnsi="ArialNarrow" w:cs="ArialNarrow"/>
          <w:color w:val="000000"/>
          <w:sz w:val="20"/>
          <w:szCs w:val="20"/>
        </w:rPr>
        <w:lastRenderedPageBreak/>
        <w:t>longueur (dans quelque direction que ce soit) à partir de sa</w:t>
      </w:r>
      <w:r w:rsidR="002D5522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position de départ. Tous les mouvements s'additionnent. Si le chien n'exécute pas une</w:t>
      </w:r>
    </w:p>
    <w:p w:rsidR="00CA11DF" w:rsidRDefault="00CA11DF" w:rsidP="00C43FB5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color w:val="000000"/>
          <w:sz w:val="20"/>
          <w:szCs w:val="20"/>
        </w:rPr>
      </w:pPr>
      <w:proofErr w:type="gramStart"/>
      <w:r>
        <w:rPr>
          <w:rFonts w:ascii="ArialNarrow" w:hAnsi="ArialNarrow" w:cs="ArialNarrow"/>
          <w:color w:val="000000"/>
          <w:sz w:val="20"/>
          <w:szCs w:val="20"/>
        </w:rPr>
        <w:t>position</w:t>
      </w:r>
      <w:proofErr w:type="gramEnd"/>
      <w:r>
        <w:rPr>
          <w:rFonts w:ascii="ArialNarrow" w:hAnsi="ArialNarrow" w:cs="ArialNarrow"/>
          <w:color w:val="000000"/>
          <w:sz w:val="20"/>
          <w:szCs w:val="20"/>
        </w:rPr>
        <w:t xml:space="preserve"> sur les 4, la note maximale est 7. S'il n'exécute pas 2 positions, l'exercice est raté.</w:t>
      </w:r>
    </w:p>
    <w:p w:rsidR="00CA11DF" w:rsidRDefault="00CA11DF" w:rsidP="00C43FB5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ascii="ArialNarrow" w:hAnsi="ArialNarrow" w:cs="ArialNarrow"/>
          <w:color w:val="000000"/>
          <w:sz w:val="20"/>
          <w:szCs w:val="20"/>
        </w:rPr>
        <w:t>Si le chien s'assied avant que le conducteur revienne, la note maximale est 8. Un usage</w:t>
      </w:r>
      <w:r w:rsidR="002D5522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intensif de la voix et des signes exagérés, continus ou trop longs de la main, seront</w:t>
      </w:r>
      <w:r w:rsidR="002D5522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pénalisés. Un troisième ordre pour une position peut être donné mais cette position est alors</w:t>
      </w:r>
      <w:r w:rsidR="002D5522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perdue. La première fois qu'un 2</w:t>
      </w:r>
      <w:r>
        <w:rPr>
          <w:rFonts w:ascii="ArialNarrow" w:hAnsi="ArialNarrow" w:cs="ArialNarrow"/>
          <w:color w:val="000000"/>
          <w:sz w:val="13"/>
          <w:szCs w:val="13"/>
        </w:rPr>
        <w:t xml:space="preserve">ème </w:t>
      </w:r>
      <w:r>
        <w:rPr>
          <w:rFonts w:ascii="ArialNarrow" w:hAnsi="ArialNarrow" w:cs="ArialNarrow"/>
          <w:color w:val="000000"/>
          <w:sz w:val="20"/>
          <w:szCs w:val="20"/>
        </w:rPr>
        <w:t>ordre doit être donné sur une position, la note est</w:t>
      </w:r>
      <w:r w:rsidR="002D5522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diminuée de 2 points. Ensuite, la note est réduite d'un point à chaque fois.</w:t>
      </w:r>
    </w:p>
    <w:p w:rsidR="002D5522" w:rsidRDefault="002D5522" w:rsidP="00C43FB5">
      <w:pPr>
        <w:autoSpaceDE w:val="0"/>
        <w:autoSpaceDN w:val="0"/>
        <w:adjustRightInd w:val="0"/>
        <w:spacing w:after="0" w:line="240" w:lineRule="auto"/>
        <w:jc w:val="both"/>
        <w:rPr>
          <w:rFonts w:ascii="ArialNarrow,Bold" w:hAnsi="ArialNarrow,Bold" w:cs="ArialNarrow,Bold"/>
          <w:b/>
          <w:bCs/>
          <w:color w:val="000000"/>
          <w:sz w:val="20"/>
          <w:szCs w:val="20"/>
        </w:rPr>
      </w:pPr>
    </w:p>
    <w:p w:rsidR="002D5522" w:rsidRDefault="002D5522" w:rsidP="00C43FB5">
      <w:pPr>
        <w:autoSpaceDE w:val="0"/>
        <w:autoSpaceDN w:val="0"/>
        <w:adjustRightInd w:val="0"/>
        <w:spacing w:after="0" w:line="240" w:lineRule="auto"/>
        <w:jc w:val="both"/>
        <w:rPr>
          <w:rFonts w:ascii="ArialNarrow,Bold" w:hAnsi="ArialNarrow,Bold" w:cs="ArialNarrow,Bold"/>
          <w:b/>
          <w:bCs/>
          <w:color w:val="000000"/>
          <w:sz w:val="20"/>
          <w:szCs w:val="20"/>
        </w:rPr>
      </w:pPr>
    </w:p>
    <w:p w:rsidR="00CA11DF" w:rsidRDefault="00CA11DF" w:rsidP="00C43FB5">
      <w:pPr>
        <w:autoSpaceDE w:val="0"/>
        <w:autoSpaceDN w:val="0"/>
        <w:adjustRightInd w:val="0"/>
        <w:spacing w:after="0" w:line="240" w:lineRule="auto"/>
        <w:jc w:val="both"/>
        <w:rPr>
          <w:rFonts w:ascii="ArialNarrow,Bold" w:hAnsi="ArialNarrow,Bold" w:cs="ArialNarrow,Bold"/>
          <w:b/>
          <w:bCs/>
          <w:color w:val="000000"/>
          <w:sz w:val="20"/>
          <w:szCs w:val="20"/>
        </w:rPr>
      </w:pPr>
      <w:r>
        <w:rPr>
          <w:rFonts w:ascii="ArialNarrow,Bold" w:hAnsi="ArialNarrow,Bold" w:cs="ArialNarrow,Bold"/>
          <w:b/>
          <w:bCs/>
          <w:color w:val="000000"/>
          <w:sz w:val="20"/>
          <w:szCs w:val="20"/>
        </w:rPr>
        <w:t xml:space="preserve">Exercice 9 – Saut de haie. </w:t>
      </w:r>
      <w:proofErr w:type="spellStart"/>
      <w:r>
        <w:rPr>
          <w:rFonts w:ascii="ArialNarrow,Bold" w:hAnsi="ArialNarrow,Bold" w:cs="ArialNarrow,Bold"/>
          <w:b/>
          <w:bCs/>
          <w:color w:val="000000"/>
          <w:sz w:val="20"/>
          <w:szCs w:val="20"/>
        </w:rPr>
        <w:t>Coeff</w:t>
      </w:r>
      <w:proofErr w:type="spellEnd"/>
      <w:r>
        <w:rPr>
          <w:rFonts w:ascii="ArialNarrow,Bold" w:hAnsi="ArialNarrow,Bold" w:cs="ArialNarrow,Bold"/>
          <w:b/>
          <w:bCs/>
          <w:color w:val="000000"/>
          <w:sz w:val="20"/>
          <w:szCs w:val="20"/>
        </w:rPr>
        <w:t>. 3</w:t>
      </w:r>
    </w:p>
    <w:p w:rsidR="002D5522" w:rsidRDefault="002D5522" w:rsidP="00C43FB5">
      <w:pPr>
        <w:autoSpaceDE w:val="0"/>
        <w:autoSpaceDN w:val="0"/>
        <w:adjustRightInd w:val="0"/>
        <w:spacing w:after="0" w:line="240" w:lineRule="auto"/>
        <w:jc w:val="both"/>
        <w:rPr>
          <w:rFonts w:ascii="ArialNarrow,Bold" w:hAnsi="ArialNarrow,Bold" w:cs="ArialNarrow,Bold"/>
          <w:b/>
          <w:bCs/>
          <w:color w:val="000000"/>
          <w:sz w:val="20"/>
          <w:szCs w:val="20"/>
        </w:rPr>
      </w:pPr>
    </w:p>
    <w:p w:rsidR="00CA11DF" w:rsidRDefault="00CA11DF" w:rsidP="00C43FB5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ascii="ArialNarrow,Bold" w:hAnsi="ArialNarrow,Bold" w:cs="ArialNarrow,Bold"/>
          <w:b/>
          <w:bCs/>
          <w:color w:val="000000"/>
          <w:sz w:val="20"/>
          <w:szCs w:val="20"/>
        </w:rPr>
        <w:t xml:space="preserve">Commandements : </w:t>
      </w:r>
      <w:r>
        <w:rPr>
          <w:rFonts w:ascii="ArialNarrow,BoldItalic" w:hAnsi="ArialNarrow,BoldItalic" w:cs="ArialNarrow,BoldItalic"/>
          <w:b/>
          <w:bCs/>
          <w:i/>
          <w:iCs/>
          <w:color w:val="000000"/>
          <w:sz w:val="20"/>
          <w:szCs w:val="20"/>
        </w:rPr>
        <w:t>(voir article 5.9.f)</w:t>
      </w:r>
      <w:r w:rsidR="002D5522">
        <w:rPr>
          <w:rFonts w:ascii="ArialNarrow,BoldItalic" w:hAnsi="ArialNarrow,BoldItalic" w:cs="ArialNarrow,BoldItalic"/>
          <w:b/>
          <w:bCs/>
          <w:i/>
          <w:iCs/>
          <w:color w:val="000000"/>
          <w:sz w:val="20"/>
          <w:szCs w:val="20"/>
        </w:rPr>
        <w:t xml:space="preserve">  </w:t>
      </w:r>
      <w:r>
        <w:rPr>
          <w:rFonts w:ascii="ArialNarrow,BoldItalic" w:hAnsi="ArialNarrow,BoldItalic" w:cs="ArialNarrow,BoldItalic"/>
          <w:b/>
          <w:bCs/>
          <w:i/>
          <w:iCs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« Reste », « Viens ou Saute »,</w:t>
      </w:r>
      <w:r w:rsidR="002D5522">
        <w:rPr>
          <w:rFonts w:ascii="ArialNarrow" w:hAnsi="ArialNarrow" w:cs="ArialNarrow"/>
          <w:color w:val="000000"/>
          <w:sz w:val="20"/>
          <w:szCs w:val="20"/>
        </w:rPr>
        <w:t xml:space="preserve">   </w:t>
      </w:r>
      <w:r>
        <w:rPr>
          <w:rFonts w:ascii="ArialNarrow" w:hAnsi="ArialNarrow" w:cs="ArialNarrow"/>
          <w:color w:val="000000"/>
          <w:sz w:val="20"/>
          <w:szCs w:val="20"/>
        </w:rPr>
        <w:t xml:space="preserve"> « Au pied »</w:t>
      </w:r>
    </w:p>
    <w:p w:rsidR="002D5522" w:rsidRDefault="002D5522" w:rsidP="00C43FB5">
      <w:pPr>
        <w:autoSpaceDE w:val="0"/>
        <w:autoSpaceDN w:val="0"/>
        <w:adjustRightInd w:val="0"/>
        <w:spacing w:after="0" w:line="240" w:lineRule="auto"/>
        <w:jc w:val="both"/>
        <w:rPr>
          <w:rFonts w:ascii="ArialNarrow,Bold" w:hAnsi="ArialNarrow,Bold" w:cs="ArialNarrow,Bold"/>
          <w:b/>
          <w:bCs/>
          <w:color w:val="000000"/>
          <w:sz w:val="20"/>
          <w:szCs w:val="20"/>
        </w:rPr>
      </w:pPr>
    </w:p>
    <w:p w:rsidR="00CA11DF" w:rsidRDefault="00CA11DF" w:rsidP="00C43FB5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ascii="ArialNarrow,Bold" w:hAnsi="ArialNarrow,Bold" w:cs="ArialNarrow,Bold"/>
          <w:b/>
          <w:bCs/>
          <w:color w:val="000000"/>
          <w:sz w:val="20"/>
          <w:szCs w:val="20"/>
        </w:rPr>
        <w:t xml:space="preserve">Réalisation : </w:t>
      </w:r>
      <w:r>
        <w:rPr>
          <w:rFonts w:ascii="ArialNarrow" w:hAnsi="ArialNarrow" w:cs="ArialNarrow"/>
          <w:color w:val="000000"/>
          <w:sz w:val="20"/>
          <w:szCs w:val="20"/>
        </w:rPr>
        <w:t>Le conducteur, sur ordre, laisse le chien devant la haie (2 à 4m</w:t>
      </w:r>
      <w:proofErr w:type="gramStart"/>
      <w:r>
        <w:rPr>
          <w:rFonts w:ascii="ArialNarrow" w:hAnsi="ArialNarrow" w:cs="ArialNarrow"/>
          <w:color w:val="000000"/>
          <w:sz w:val="20"/>
          <w:szCs w:val="20"/>
        </w:rPr>
        <w:t>) ,</w:t>
      </w:r>
      <w:proofErr w:type="gramEnd"/>
      <w:r>
        <w:rPr>
          <w:rFonts w:ascii="ArialNarrow" w:hAnsi="ArialNarrow" w:cs="ArialNarrow"/>
          <w:color w:val="000000"/>
          <w:sz w:val="20"/>
          <w:szCs w:val="20"/>
        </w:rPr>
        <w:t xml:space="preserve"> contourne</w:t>
      </w:r>
      <w:r w:rsidR="002D5522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la haie et va à 2 à 4 m de l'autre côté et rappelle le chien pour lui faire sauter la haie, sur</w:t>
      </w:r>
      <w:r w:rsidR="002D5522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ordre du commissaire. Le chien doit sauter et prendre la position de base "au pied". La</w:t>
      </w:r>
      <w:r w:rsidR="002D5522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hauteur de la haie est de l'ordre de la hauteur de l'épaule du chien, cependant, la hauteur</w:t>
      </w:r>
      <w:r w:rsidR="002D5522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maxi est de 50 cm (cf. dessin en appendice).</w:t>
      </w:r>
    </w:p>
    <w:p w:rsidR="002D5522" w:rsidRDefault="002D5522" w:rsidP="00C43FB5">
      <w:pPr>
        <w:autoSpaceDE w:val="0"/>
        <w:autoSpaceDN w:val="0"/>
        <w:adjustRightInd w:val="0"/>
        <w:spacing w:after="0" w:line="240" w:lineRule="auto"/>
        <w:jc w:val="both"/>
        <w:rPr>
          <w:rFonts w:ascii="ArialNarrow,Bold" w:hAnsi="ArialNarrow,Bold" w:cs="ArialNarrow,Bold"/>
          <w:b/>
          <w:bCs/>
          <w:color w:val="000000"/>
          <w:sz w:val="20"/>
          <w:szCs w:val="20"/>
        </w:rPr>
      </w:pPr>
    </w:p>
    <w:p w:rsidR="00CA11DF" w:rsidRDefault="00CA11DF" w:rsidP="00C43FB5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ascii="ArialNarrow,Bold" w:hAnsi="ArialNarrow,Bold" w:cs="ArialNarrow,Bold"/>
          <w:b/>
          <w:bCs/>
          <w:color w:val="000000"/>
          <w:sz w:val="20"/>
          <w:szCs w:val="20"/>
        </w:rPr>
        <w:t xml:space="preserve">Directives de jugement : </w:t>
      </w:r>
      <w:r>
        <w:rPr>
          <w:rFonts w:ascii="ArialNarrow" w:hAnsi="ArialNarrow" w:cs="ArialNarrow"/>
          <w:color w:val="000000"/>
          <w:sz w:val="20"/>
          <w:szCs w:val="20"/>
        </w:rPr>
        <w:t>L'exercice commence quand le conducteur quitte le chien et se</w:t>
      </w:r>
      <w:r w:rsidR="002D5522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termine quand le chien est "au pied" et que le commissaire a annoncé "fin d'exercice".</w:t>
      </w:r>
    </w:p>
    <w:p w:rsidR="00CA11DF" w:rsidRDefault="00CA11DF" w:rsidP="00C43FB5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ascii="ArialNarrow" w:hAnsi="ArialNarrow" w:cs="ArialNarrow"/>
          <w:color w:val="000000"/>
          <w:sz w:val="20"/>
          <w:szCs w:val="20"/>
        </w:rPr>
        <w:t>L'accent doit porter sur la volonté du chien à obéir, l'allure du chien et le respect du plus</w:t>
      </w:r>
      <w:r w:rsidR="002D5522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court chemin vers son conducteur. Si le chien touche la haie, même légèrement en sautant,</w:t>
      </w:r>
    </w:p>
    <w:p w:rsidR="00CA11DF" w:rsidRDefault="00CA11DF" w:rsidP="00C43FB5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color w:val="000000"/>
          <w:sz w:val="20"/>
          <w:szCs w:val="20"/>
        </w:rPr>
      </w:pPr>
      <w:proofErr w:type="gramStart"/>
      <w:r>
        <w:rPr>
          <w:rFonts w:ascii="ArialNarrow" w:hAnsi="ArialNarrow" w:cs="ArialNarrow"/>
          <w:color w:val="000000"/>
          <w:sz w:val="20"/>
          <w:szCs w:val="20"/>
        </w:rPr>
        <w:t>la</w:t>
      </w:r>
      <w:proofErr w:type="gramEnd"/>
      <w:r>
        <w:rPr>
          <w:rFonts w:ascii="ArialNarrow" w:hAnsi="ArialNarrow" w:cs="ArialNarrow"/>
          <w:color w:val="000000"/>
          <w:sz w:val="20"/>
          <w:szCs w:val="20"/>
        </w:rPr>
        <w:t xml:space="preserve"> note maximale est 8. Si le chien prend appui sur la haie, renverse le sautoir ou refuse le</w:t>
      </w:r>
      <w:r w:rsidR="002D5522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saut, l'exercice est raté (0 point)</w:t>
      </w:r>
    </w:p>
    <w:p w:rsidR="002D5522" w:rsidRDefault="002D5522" w:rsidP="00C43FB5">
      <w:pPr>
        <w:autoSpaceDE w:val="0"/>
        <w:autoSpaceDN w:val="0"/>
        <w:adjustRightInd w:val="0"/>
        <w:spacing w:after="0" w:line="240" w:lineRule="auto"/>
        <w:jc w:val="both"/>
        <w:rPr>
          <w:rFonts w:ascii="ArialNarrow,Bold" w:hAnsi="ArialNarrow,Bold" w:cs="ArialNarrow,Bold"/>
          <w:b/>
          <w:bCs/>
          <w:color w:val="000000"/>
          <w:sz w:val="20"/>
          <w:szCs w:val="20"/>
        </w:rPr>
      </w:pPr>
    </w:p>
    <w:p w:rsidR="002D5522" w:rsidRDefault="002D5522" w:rsidP="00C43FB5">
      <w:pPr>
        <w:autoSpaceDE w:val="0"/>
        <w:autoSpaceDN w:val="0"/>
        <w:adjustRightInd w:val="0"/>
        <w:spacing w:after="0" w:line="240" w:lineRule="auto"/>
        <w:jc w:val="both"/>
        <w:rPr>
          <w:rFonts w:ascii="ArialNarrow,Bold" w:hAnsi="ArialNarrow,Bold" w:cs="ArialNarrow,Bold"/>
          <w:b/>
          <w:bCs/>
          <w:color w:val="000000"/>
          <w:sz w:val="20"/>
          <w:szCs w:val="20"/>
        </w:rPr>
      </w:pPr>
    </w:p>
    <w:p w:rsidR="002D5522" w:rsidRDefault="002D5522" w:rsidP="00C43FB5">
      <w:pPr>
        <w:autoSpaceDE w:val="0"/>
        <w:autoSpaceDN w:val="0"/>
        <w:adjustRightInd w:val="0"/>
        <w:spacing w:after="0" w:line="240" w:lineRule="auto"/>
        <w:jc w:val="both"/>
        <w:rPr>
          <w:rFonts w:ascii="ArialNarrow,Bold" w:hAnsi="ArialNarrow,Bold" w:cs="ArialNarrow,Bold"/>
          <w:b/>
          <w:bCs/>
          <w:color w:val="000000"/>
          <w:sz w:val="20"/>
          <w:szCs w:val="20"/>
        </w:rPr>
      </w:pPr>
    </w:p>
    <w:p w:rsidR="002D5522" w:rsidRDefault="002D5522" w:rsidP="00C43FB5">
      <w:pPr>
        <w:autoSpaceDE w:val="0"/>
        <w:autoSpaceDN w:val="0"/>
        <w:adjustRightInd w:val="0"/>
        <w:spacing w:after="0" w:line="240" w:lineRule="auto"/>
        <w:jc w:val="both"/>
        <w:rPr>
          <w:rFonts w:ascii="ArialNarrow,Bold" w:hAnsi="ArialNarrow,Bold" w:cs="ArialNarrow,Bold"/>
          <w:b/>
          <w:bCs/>
          <w:color w:val="000000"/>
          <w:sz w:val="20"/>
          <w:szCs w:val="20"/>
        </w:rPr>
      </w:pPr>
    </w:p>
    <w:p w:rsidR="002D5522" w:rsidRDefault="002D5522" w:rsidP="00C43FB5">
      <w:pPr>
        <w:autoSpaceDE w:val="0"/>
        <w:autoSpaceDN w:val="0"/>
        <w:adjustRightInd w:val="0"/>
        <w:spacing w:after="0" w:line="240" w:lineRule="auto"/>
        <w:jc w:val="both"/>
        <w:rPr>
          <w:rFonts w:ascii="ArialNarrow,Bold" w:hAnsi="ArialNarrow,Bold" w:cs="ArialNarrow,Bold"/>
          <w:b/>
          <w:bCs/>
          <w:color w:val="000000"/>
          <w:sz w:val="20"/>
          <w:szCs w:val="20"/>
        </w:rPr>
      </w:pPr>
    </w:p>
    <w:p w:rsidR="002D5522" w:rsidRDefault="002D5522" w:rsidP="00C43FB5">
      <w:pPr>
        <w:autoSpaceDE w:val="0"/>
        <w:autoSpaceDN w:val="0"/>
        <w:adjustRightInd w:val="0"/>
        <w:spacing w:after="0" w:line="240" w:lineRule="auto"/>
        <w:jc w:val="both"/>
        <w:rPr>
          <w:rFonts w:ascii="ArialNarrow,Bold" w:hAnsi="ArialNarrow,Bold" w:cs="ArialNarrow,Bold"/>
          <w:b/>
          <w:bCs/>
          <w:color w:val="000000"/>
          <w:sz w:val="20"/>
          <w:szCs w:val="20"/>
        </w:rPr>
      </w:pPr>
    </w:p>
    <w:p w:rsidR="002D5522" w:rsidRDefault="002D5522" w:rsidP="00C43FB5">
      <w:pPr>
        <w:autoSpaceDE w:val="0"/>
        <w:autoSpaceDN w:val="0"/>
        <w:adjustRightInd w:val="0"/>
        <w:spacing w:after="0" w:line="240" w:lineRule="auto"/>
        <w:jc w:val="both"/>
        <w:rPr>
          <w:rFonts w:ascii="ArialNarrow,Bold" w:hAnsi="ArialNarrow,Bold" w:cs="ArialNarrow,Bold"/>
          <w:b/>
          <w:bCs/>
          <w:color w:val="000000"/>
          <w:sz w:val="20"/>
          <w:szCs w:val="20"/>
        </w:rPr>
      </w:pPr>
    </w:p>
    <w:p w:rsidR="00CA11DF" w:rsidRDefault="00CA11DF" w:rsidP="00C43FB5">
      <w:pPr>
        <w:autoSpaceDE w:val="0"/>
        <w:autoSpaceDN w:val="0"/>
        <w:adjustRightInd w:val="0"/>
        <w:spacing w:after="0" w:line="240" w:lineRule="auto"/>
        <w:jc w:val="both"/>
        <w:rPr>
          <w:rFonts w:ascii="ArialNarrow,Bold" w:hAnsi="ArialNarrow,Bold" w:cs="ArialNarrow,Bold"/>
          <w:b/>
          <w:bCs/>
          <w:color w:val="000000"/>
          <w:sz w:val="20"/>
          <w:szCs w:val="20"/>
        </w:rPr>
      </w:pPr>
      <w:r>
        <w:rPr>
          <w:rFonts w:ascii="ArialNarrow,Bold" w:hAnsi="ArialNarrow,Bold" w:cs="ArialNarrow,Bold"/>
          <w:b/>
          <w:bCs/>
          <w:color w:val="000000"/>
          <w:sz w:val="20"/>
          <w:szCs w:val="20"/>
        </w:rPr>
        <w:lastRenderedPageBreak/>
        <w:t xml:space="preserve">Exercice 10 – Impression générale. </w:t>
      </w:r>
      <w:proofErr w:type="spellStart"/>
      <w:r>
        <w:rPr>
          <w:rFonts w:ascii="ArialNarrow,Bold" w:hAnsi="ArialNarrow,Bold" w:cs="ArialNarrow,Bold"/>
          <w:b/>
          <w:bCs/>
          <w:color w:val="000000"/>
          <w:sz w:val="20"/>
          <w:szCs w:val="20"/>
        </w:rPr>
        <w:t>Coeff</w:t>
      </w:r>
      <w:proofErr w:type="spellEnd"/>
      <w:r>
        <w:rPr>
          <w:rFonts w:ascii="ArialNarrow,Bold" w:hAnsi="ArialNarrow,Bold" w:cs="ArialNarrow,Bold"/>
          <w:b/>
          <w:bCs/>
          <w:color w:val="000000"/>
          <w:sz w:val="20"/>
          <w:szCs w:val="20"/>
        </w:rPr>
        <w:t>. 2</w:t>
      </w:r>
    </w:p>
    <w:p w:rsidR="002D5522" w:rsidRDefault="002D5522" w:rsidP="00C43FB5">
      <w:pPr>
        <w:autoSpaceDE w:val="0"/>
        <w:autoSpaceDN w:val="0"/>
        <w:adjustRightInd w:val="0"/>
        <w:spacing w:after="0" w:line="240" w:lineRule="auto"/>
        <w:jc w:val="both"/>
        <w:rPr>
          <w:rFonts w:ascii="ArialNarrow,Bold" w:hAnsi="ArialNarrow,Bold" w:cs="ArialNarrow,Bold"/>
          <w:b/>
          <w:bCs/>
          <w:color w:val="000000"/>
          <w:sz w:val="20"/>
          <w:szCs w:val="20"/>
        </w:rPr>
      </w:pPr>
    </w:p>
    <w:p w:rsidR="00CA11DF" w:rsidRDefault="00CA11DF" w:rsidP="00C43FB5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ascii="ArialNarrow,Bold" w:hAnsi="ArialNarrow,Bold" w:cs="ArialNarrow,Bold"/>
          <w:b/>
          <w:bCs/>
          <w:color w:val="000000"/>
          <w:sz w:val="20"/>
          <w:szCs w:val="20"/>
        </w:rPr>
        <w:t xml:space="preserve">Directives de jugement : </w:t>
      </w:r>
      <w:r>
        <w:rPr>
          <w:rFonts w:ascii="ArialNarrow" w:hAnsi="ArialNarrow" w:cs="ArialNarrow"/>
          <w:color w:val="000000"/>
          <w:sz w:val="20"/>
          <w:szCs w:val="20"/>
        </w:rPr>
        <w:t>Pour juger l'impression d'ensemble, la volonté du chien à</w:t>
      </w:r>
      <w:r w:rsidR="002D5522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travailler et à obéir aux ordres est primordiale. Le contact et la précision sont aussi</w:t>
      </w:r>
      <w:r w:rsidR="002D5522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importants que le côté naturel des mouvements du conducteur et du chien Pour obtenir une</w:t>
      </w:r>
      <w:r w:rsidR="002D5522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bonne appréciation, le chien et son conducteur, doivent présenter un travail d'équipe qui</w:t>
      </w:r>
      <w:r w:rsidR="002D5522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reflète la joie de travailler ensemble et un bon esprit sportif.</w:t>
      </w:r>
    </w:p>
    <w:p w:rsidR="00CA11DF" w:rsidRDefault="00CA11DF" w:rsidP="00C43FB5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ascii="ArialNarrow" w:hAnsi="ArialNarrow" w:cs="ArialNarrow"/>
          <w:color w:val="000000"/>
          <w:sz w:val="20"/>
          <w:szCs w:val="20"/>
        </w:rPr>
        <w:t>Le comportement pendant et entre les épreuves influence la note d'impression générale.</w:t>
      </w:r>
    </w:p>
    <w:p w:rsidR="00591321" w:rsidRPr="00CA11DF" w:rsidRDefault="00CA11DF" w:rsidP="002D5522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ArialNarrow" w:hAnsi="ArialNarrow" w:cs="ArialNarrow"/>
          <w:color w:val="000000"/>
          <w:sz w:val="20"/>
          <w:szCs w:val="20"/>
        </w:rPr>
        <w:t>Si le chien quitte le terrain ou se soulage sur le ring, la note d'impression sera nulle. Si le</w:t>
      </w:r>
      <w:r w:rsidR="002D5522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chien n'est plus contrôlé ou quitte son conducteur pendant ou entre les exercices (même</w:t>
      </w:r>
      <w:r w:rsidR="002D5522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une fois) mais reste sur le terrain, la note maximale sera 5 points.</w:t>
      </w:r>
    </w:p>
    <w:sectPr w:rsidR="00591321" w:rsidRPr="00CA11DF" w:rsidSect="00CA11DF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Narrow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A11DF"/>
    <w:rsid w:val="002D5522"/>
    <w:rsid w:val="00591321"/>
    <w:rsid w:val="008B287F"/>
    <w:rsid w:val="00C43FB5"/>
    <w:rsid w:val="00CA11DF"/>
    <w:rsid w:val="00DF3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32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2648</Words>
  <Characters>14570</Characters>
  <Application>Microsoft Office Word</Application>
  <DocSecurity>0</DocSecurity>
  <Lines>121</Lines>
  <Paragraphs>34</Paragraphs>
  <ScaleCrop>false</ScaleCrop>
  <Company/>
  <LinksUpToDate>false</LinksUpToDate>
  <CharactersWithSpaces>17184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Marilynn MONGISON</dc:creator>
  <cp:lastModifiedBy>Marilynn</cp:lastModifiedBy>
  <cp:revision>2</cp:revision>
  <dcterms:created xsi:type="dcterms:W3CDTF">2012-01-28T08:05:00Z</dcterms:created>
  <dcterms:modified xsi:type="dcterms:W3CDTF">2012-01-28T08:05:00Z</dcterms:modified>
</cp:coreProperties>
</file>